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0C39A1" w:rsidTr="00AA141A">
        <w:tc>
          <w:tcPr>
            <w:tcW w:w="9067" w:type="dxa"/>
            <w:shd w:val="clear" w:color="auto" w:fill="auto"/>
          </w:tcPr>
          <w:p w:rsidR="0088628D" w:rsidRPr="000C39A1" w:rsidRDefault="0088628D" w:rsidP="009D34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0C39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Nº </w:t>
            </w:r>
            <w:r w:rsidR="00E939EF" w:rsidRPr="000C39A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4E1990" w:rsidRPr="000C39A1">
              <w:rPr>
                <w:rFonts w:ascii="Arial" w:hAnsi="Arial" w:cs="Arial"/>
                <w:b/>
                <w:bCs/>
                <w:sz w:val="24"/>
                <w:szCs w:val="24"/>
              </w:rPr>
              <w:t>37</w:t>
            </w:r>
          </w:p>
        </w:tc>
      </w:tr>
    </w:tbl>
    <w:p w:rsidR="0088628D" w:rsidRPr="000C39A1" w:rsidRDefault="0088628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0C39A1" w:rsidTr="00AA141A">
        <w:tc>
          <w:tcPr>
            <w:tcW w:w="1413" w:type="dxa"/>
            <w:vAlign w:val="center"/>
          </w:tcPr>
          <w:p w:rsidR="0088628D" w:rsidRPr="000C39A1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39A1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88628D" w:rsidRPr="000C39A1" w:rsidRDefault="000B1D5C" w:rsidP="00CB127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sz w:val="24"/>
                <w:szCs w:val="24"/>
              </w:rPr>
              <w:t>Certidão</w:t>
            </w:r>
            <w:r w:rsidR="005404B6" w:rsidRPr="000C39A1">
              <w:rPr>
                <w:rFonts w:ascii="Arial" w:hAnsi="Arial" w:cs="Arial"/>
                <w:bCs/>
                <w:sz w:val="24"/>
                <w:szCs w:val="24"/>
              </w:rPr>
              <w:t xml:space="preserve"> de Tempo de Serviço</w:t>
            </w:r>
          </w:p>
        </w:tc>
      </w:tr>
      <w:tr w:rsidR="0088628D" w:rsidRPr="000C39A1" w:rsidTr="00AA141A">
        <w:tc>
          <w:tcPr>
            <w:tcW w:w="1413" w:type="dxa"/>
            <w:vAlign w:val="center"/>
          </w:tcPr>
          <w:p w:rsidR="0088628D" w:rsidRPr="000C39A1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88628D" w:rsidRPr="000C39A1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C39A1">
              <w:rPr>
                <w:rFonts w:ascii="Arial" w:hAnsi="Arial" w:cs="Arial"/>
                <w:bCs/>
                <w:sz w:val="24"/>
                <w:szCs w:val="24"/>
              </w:rPr>
              <w:t>Humanos – SEGER</w:t>
            </w:r>
          </w:p>
        </w:tc>
      </w:tr>
      <w:tr w:rsidR="0088628D" w:rsidRPr="000C39A1" w:rsidTr="00AA141A">
        <w:tc>
          <w:tcPr>
            <w:tcW w:w="1413" w:type="dxa"/>
            <w:vAlign w:val="center"/>
          </w:tcPr>
          <w:p w:rsidR="0088628D" w:rsidRPr="000C39A1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:rsidR="0088628D" w:rsidRPr="000C39A1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:rsidR="0088628D" w:rsidRPr="000C39A1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C39A1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0C39A1" w:rsidTr="00AA141A">
        <w:tc>
          <w:tcPr>
            <w:tcW w:w="1413" w:type="dxa"/>
            <w:vAlign w:val="center"/>
          </w:tcPr>
          <w:p w:rsidR="0088628D" w:rsidRPr="000C39A1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:rsidR="0088628D" w:rsidRPr="000C39A1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:rsidR="0088628D" w:rsidRPr="000C39A1" w:rsidRDefault="0088628D" w:rsidP="000C39A1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C39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9824A3" w:rsidRPr="000C39A1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0C39A1" w:rsidRPr="000C39A1">
              <w:rPr>
                <w:rFonts w:ascii="Arial" w:hAnsi="Arial" w:cs="Arial"/>
                <w:bCs/>
                <w:sz w:val="24"/>
                <w:szCs w:val="24"/>
              </w:rPr>
              <w:t>06</w:t>
            </w:r>
            <w:r w:rsidR="007B3DDF" w:rsidRPr="000C39A1">
              <w:rPr>
                <w:rFonts w:ascii="Arial" w:hAnsi="Arial" w:cs="Arial"/>
                <w:bCs/>
                <w:sz w:val="24"/>
                <w:szCs w:val="24"/>
              </w:rPr>
              <w:t>-R/202</w:t>
            </w:r>
            <w:r w:rsidR="000C39A1" w:rsidRPr="000C39A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8628D" w:rsidRPr="000C39A1" w:rsidRDefault="0088628D" w:rsidP="000C39A1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C39A1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0C39A1" w:rsidRPr="000C39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C39A1" w:rsidRPr="000C39A1">
              <w:rPr>
                <w:rFonts w:ascii="Arial" w:hAnsi="Arial" w:cs="Arial"/>
                <w:bCs/>
                <w:sz w:val="24"/>
                <w:szCs w:val="24"/>
              </w:rPr>
              <w:t>12/01/2021</w:t>
            </w:r>
          </w:p>
        </w:tc>
      </w:tr>
    </w:tbl>
    <w:p w:rsidR="00F110A9" w:rsidRPr="000C39A1" w:rsidRDefault="00F110A9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404B6" w:rsidRPr="000C39A1" w:rsidRDefault="00F110A9" w:rsidP="006D2A8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C39A1">
        <w:rPr>
          <w:rFonts w:ascii="Arial" w:hAnsi="Arial" w:cs="Arial"/>
          <w:b/>
          <w:bCs/>
          <w:sz w:val="24"/>
          <w:szCs w:val="24"/>
        </w:rPr>
        <w:t>OBJETIVOS</w:t>
      </w:r>
    </w:p>
    <w:p w:rsidR="005404B6" w:rsidRPr="000C39A1" w:rsidRDefault="005404B6" w:rsidP="006D2A87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5404B6" w:rsidRPr="000C39A1" w:rsidRDefault="00170E2D" w:rsidP="006D2A8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bCs/>
          <w:sz w:val="24"/>
          <w:szCs w:val="24"/>
        </w:rPr>
        <w:t>Fornecer</w:t>
      </w:r>
      <w:r w:rsidR="00C66A7F" w:rsidRPr="000C39A1">
        <w:rPr>
          <w:rFonts w:ascii="Arial" w:hAnsi="Arial" w:cs="Arial"/>
          <w:bCs/>
          <w:sz w:val="24"/>
          <w:szCs w:val="24"/>
        </w:rPr>
        <w:t xml:space="preserve"> </w:t>
      </w:r>
      <w:r w:rsidR="00C66A7F" w:rsidRPr="000C39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ao </w:t>
      </w:r>
      <w:r w:rsidR="00391DE9" w:rsidRPr="000C39A1">
        <w:rPr>
          <w:rFonts w:ascii="Arial" w:hAnsi="Arial" w:cs="Arial"/>
          <w:color w:val="333333"/>
          <w:sz w:val="24"/>
          <w:szCs w:val="24"/>
          <w:shd w:val="clear" w:color="auto" w:fill="FFFFFF"/>
        </w:rPr>
        <w:t>servidor público</w:t>
      </w:r>
      <w:r w:rsidR="00F856E1" w:rsidRPr="000C39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desligado</w:t>
      </w:r>
      <w:r w:rsidR="00391DE9" w:rsidRPr="000C39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CB3E10" w:rsidRPr="000C39A1">
        <w:rPr>
          <w:rFonts w:ascii="Arial" w:hAnsi="Arial" w:cs="Arial"/>
          <w:color w:val="333333"/>
          <w:sz w:val="24"/>
          <w:szCs w:val="24"/>
          <w:shd w:val="clear" w:color="auto" w:fill="FFFFFF"/>
        </w:rPr>
        <w:t>documento que certifica</w:t>
      </w:r>
      <w:r w:rsidR="00F856E1" w:rsidRPr="000C39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CB3E10" w:rsidRPr="000C39A1">
        <w:rPr>
          <w:rFonts w:ascii="Arial" w:hAnsi="Arial" w:cs="Arial"/>
          <w:color w:val="333333"/>
          <w:sz w:val="24"/>
          <w:szCs w:val="24"/>
          <w:shd w:val="clear" w:color="auto" w:fill="FFFFFF"/>
        </w:rPr>
        <w:t>o Tempo de Serviço prestado ao Poder Executivo do Estado do Espírito Santo, para fins de averbação em outros órgãos e das vantagens funcionais. O referido documento não tem efeito previdenciário.</w:t>
      </w:r>
    </w:p>
    <w:p w:rsidR="00E84207" w:rsidRPr="000C39A1" w:rsidRDefault="00E84207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76BC" w:rsidRPr="000C39A1" w:rsidRDefault="00F110A9" w:rsidP="006D2A8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C39A1">
        <w:rPr>
          <w:rFonts w:ascii="Arial" w:hAnsi="Arial" w:cs="Arial"/>
          <w:b/>
          <w:bCs/>
          <w:sz w:val="24"/>
          <w:szCs w:val="24"/>
        </w:rPr>
        <w:t>ABRANGÊNCIA</w:t>
      </w:r>
    </w:p>
    <w:p w:rsidR="00CC7F8E" w:rsidRPr="000C39A1" w:rsidRDefault="00CC7F8E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2295A" w:rsidRPr="000C39A1" w:rsidRDefault="004259C5" w:rsidP="006D2A8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0C39A1">
        <w:rPr>
          <w:rFonts w:ascii="Arial" w:hAnsi="Arial" w:cs="Arial"/>
          <w:color w:val="000000"/>
          <w:sz w:val="24"/>
          <w:szCs w:val="24"/>
        </w:rPr>
        <w:t>Órgãos da Administração Direta, Autárquica e Fundacional do Poder Executivo Estadual.</w:t>
      </w:r>
    </w:p>
    <w:p w:rsidR="004259C5" w:rsidRPr="000C39A1" w:rsidRDefault="004259C5" w:rsidP="006D2A87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000000"/>
          <w:sz w:val="24"/>
          <w:szCs w:val="24"/>
        </w:rPr>
      </w:pPr>
    </w:p>
    <w:p w:rsidR="00F110A9" w:rsidRPr="000C39A1" w:rsidRDefault="00F110A9" w:rsidP="006D2A8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C39A1">
        <w:rPr>
          <w:rFonts w:ascii="Arial" w:hAnsi="Arial" w:cs="Arial"/>
          <w:b/>
          <w:bCs/>
          <w:sz w:val="24"/>
          <w:szCs w:val="24"/>
        </w:rPr>
        <w:t>FUNDAMENTAÇÃO LEGAL</w:t>
      </w:r>
    </w:p>
    <w:p w:rsidR="00817EA9" w:rsidRPr="000C39A1" w:rsidRDefault="00817EA9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49C6" w:rsidRPr="000C39A1" w:rsidRDefault="00D51100" w:rsidP="006D2A87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b/>
          <w:sz w:val="24"/>
          <w:szCs w:val="24"/>
        </w:rPr>
        <w:t xml:space="preserve">Lei </w:t>
      </w:r>
      <w:r w:rsidR="00817EA9" w:rsidRPr="000C39A1">
        <w:rPr>
          <w:rFonts w:ascii="Arial" w:hAnsi="Arial" w:cs="Arial"/>
          <w:b/>
          <w:sz w:val="24"/>
          <w:szCs w:val="24"/>
        </w:rPr>
        <w:t xml:space="preserve">Estadual </w:t>
      </w:r>
      <w:r w:rsidRPr="000C39A1">
        <w:rPr>
          <w:rFonts w:ascii="Arial" w:hAnsi="Arial" w:cs="Arial"/>
          <w:b/>
          <w:sz w:val="24"/>
          <w:szCs w:val="24"/>
        </w:rPr>
        <w:t>Complementar nº 46</w:t>
      </w:r>
      <w:r w:rsidRPr="000C39A1">
        <w:rPr>
          <w:rFonts w:ascii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</w:t>
      </w:r>
      <w:r w:rsidR="000B49C6" w:rsidRPr="000C39A1">
        <w:rPr>
          <w:rFonts w:ascii="Arial" w:hAnsi="Arial" w:cs="Arial"/>
          <w:sz w:val="24"/>
          <w:szCs w:val="24"/>
        </w:rPr>
        <w:t>o, de qualquer dos seus Poderes;</w:t>
      </w:r>
    </w:p>
    <w:p w:rsidR="00EC1909" w:rsidRPr="000C39A1" w:rsidRDefault="00EC1909" w:rsidP="006D2A87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110A9" w:rsidRPr="000C39A1" w:rsidRDefault="00F110A9" w:rsidP="006D2A8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C39A1">
        <w:rPr>
          <w:rFonts w:ascii="Arial" w:hAnsi="Arial" w:cs="Arial"/>
          <w:b/>
          <w:bCs/>
          <w:sz w:val="24"/>
          <w:szCs w:val="24"/>
        </w:rPr>
        <w:t>DEFINIÇÕES</w:t>
      </w:r>
    </w:p>
    <w:p w:rsidR="005A3478" w:rsidRPr="000C39A1" w:rsidRDefault="005A3478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B49C6" w:rsidRPr="000C39A1" w:rsidRDefault="000B49C6" w:rsidP="006D2A8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0C39A1">
        <w:rPr>
          <w:rFonts w:ascii="Arial" w:hAnsi="Arial" w:cs="Arial"/>
          <w:b/>
          <w:color w:val="000000"/>
          <w:sz w:val="24"/>
          <w:szCs w:val="24"/>
        </w:rPr>
        <w:t>Unidade de Recursos Humanos (RH)</w:t>
      </w:r>
      <w:r w:rsidRPr="000C39A1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39A1"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Pr="000C39A1">
        <w:rPr>
          <w:rFonts w:ascii="Arial" w:hAnsi="Arial" w:cs="Arial"/>
          <w:color w:val="000000"/>
          <w:sz w:val="24"/>
          <w:szCs w:val="24"/>
        </w:rPr>
        <w:t xml:space="preserve">Setor(es) centralizado(s)/ descentralizado(s) do órgão que exerce(m) acompanhamento e registro </w:t>
      </w:r>
      <w:r w:rsidR="00527DFA" w:rsidRPr="000C39A1">
        <w:rPr>
          <w:rFonts w:ascii="Arial" w:hAnsi="Arial" w:cs="Arial"/>
          <w:color w:val="000000"/>
          <w:sz w:val="24"/>
          <w:szCs w:val="24"/>
        </w:rPr>
        <w:t>do adicional</w:t>
      </w:r>
      <w:r w:rsidRPr="000C39A1">
        <w:rPr>
          <w:rFonts w:ascii="Arial" w:hAnsi="Arial" w:cs="Arial"/>
          <w:color w:val="000000"/>
          <w:sz w:val="24"/>
          <w:szCs w:val="24"/>
        </w:rPr>
        <w:t xml:space="preserve"> de tempo de serviço;</w:t>
      </w:r>
    </w:p>
    <w:p w:rsidR="000B49C6" w:rsidRPr="000C39A1" w:rsidRDefault="000B49C6" w:rsidP="006D2A87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96A8C" w:rsidRPr="000C39A1" w:rsidRDefault="004259C5" w:rsidP="006D2A8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0C39A1">
        <w:rPr>
          <w:rFonts w:ascii="Arial" w:hAnsi="Arial" w:cs="Arial"/>
          <w:b/>
          <w:color w:val="000000"/>
          <w:sz w:val="24"/>
          <w:szCs w:val="24"/>
        </w:rPr>
        <w:t>Siarhes</w:t>
      </w:r>
      <w:proofErr w:type="spellEnd"/>
      <w:r w:rsidRPr="000C39A1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0C39A1">
        <w:rPr>
          <w:rFonts w:ascii="Arial" w:hAnsi="Arial" w:cs="Arial"/>
          <w:color w:val="000000"/>
          <w:sz w:val="24"/>
          <w:szCs w:val="24"/>
        </w:rPr>
        <w:t>Sistema Integrado de Administração de Rec</w:t>
      </w:r>
      <w:r w:rsidR="0076575D" w:rsidRPr="000C39A1">
        <w:rPr>
          <w:rFonts w:ascii="Arial" w:hAnsi="Arial" w:cs="Arial"/>
          <w:color w:val="000000"/>
          <w:sz w:val="24"/>
          <w:szCs w:val="24"/>
        </w:rPr>
        <w:t>ursos Humanos do Espírito Santo;</w:t>
      </w:r>
    </w:p>
    <w:p w:rsidR="00554BBB" w:rsidRPr="000C39A1" w:rsidRDefault="00554BBB" w:rsidP="006D2A87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54BBB" w:rsidRPr="000C39A1" w:rsidRDefault="00554BBB" w:rsidP="006D2A8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C39A1">
        <w:rPr>
          <w:rFonts w:ascii="Arial" w:hAnsi="Arial" w:cs="Arial"/>
          <w:b/>
          <w:color w:val="000000"/>
          <w:sz w:val="24"/>
          <w:szCs w:val="24"/>
        </w:rPr>
        <w:t>e</w:t>
      </w:r>
      <w:proofErr w:type="gramEnd"/>
      <w:r w:rsidRPr="000C39A1">
        <w:rPr>
          <w:rFonts w:ascii="Arial" w:hAnsi="Arial" w:cs="Arial"/>
          <w:b/>
          <w:color w:val="000000"/>
          <w:sz w:val="24"/>
          <w:szCs w:val="24"/>
        </w:rPr>
        <w:t>-Docs –</w:t>
      </w:r>
      <w:r w:rsidRPr="000C39A1">
        <w:rPr>
          <w:rFonts w:ascii="Arial" w:hAnsi="Arial" w:cs="Arial"/>
          <w:color w:val="000000"/>
          <w:sz w:val="24"/>
          <w:szCs w:val="24"/>
        </w:rPr>
        <w:t xml:space="preserve"> Sistema de Gestão de Documentos </w:t>
      </w:r>
      <w:proofErr w:type="spellStart"/>
      <w:r w:rsidRPr="000C39A1">
        <w:rPr>
          <w:rFonts w:ascii="Arial" w:hAnsi="Arial" w:cs="Arial"/>
          <w:color w:val="000000"/>
          <w:sz w:val="24"/>
          <w:szCs w:val="24"/>
        </w:rPr>
        <w:t>Arquivísticos</w:t>
      </w:r>
      <w:proofErr w:type="spellEnd"/>
      <w:r w:rsidRPr="000C39A1">
        <w:rPr>
          <w:rFonts w:ascii="Arial" w:hAnsi="Arial" w:cs="Arial"/>
          <w:color w:val="000000"/>
          <w:sz w:val="24"/>
          <w:szCs w:val="24"/>
        </w:rPr>
        <w:t xml:space="preserve"> Eletrônicos.</w:t>
      </w:r>
    </w:p>
    <w:p w:rsidR="0076575D" w:rsidRPr="000C39A1" w:rsidRDefault="0076575D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330E7" w:rsidRPr="000C39A1" w:rsidRDefault="00F110A9" w:rsidP="006D2A8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C39A1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:rsidR="00E60B04" w:rsidRPr="000C39A1" w:rsidRDefault="00E60B04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B49C6" w:rsidRPr="000C39A1" w:rsidRDefault="000B49C6" w:rsidP="006D2A8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0C39A1">
        <w:rPr>
          <w:rFonts w:ascii="Arial" w:hAnsi="Arial" w:cs="Arial"/>
          <w:color w:val="000000" w:themeColor="text1"/>
          <w:sz w:val="24"/>
          <w:szCs w:val="24"/>
        </w:rPr>
        <w:t>Subgerência</w:t>
      </w:r>
      <w:proofErr w:type="spellEnd"/>
      <w:r w:rsidRPr="000C39A1">
        <w:rPr>
          <w:rFonts w:ascii="Arial" w:hAnsi="Arial" w:cs="Arial"/>
          <w:color w:val="000000" w:themeColor="text1"/>
          <w:sz w:val="24"/>
          <w:szCs w:val="24"/>
        </w:rPr>
        <w:t xml:space="preserve"> de Vantagens e Benefícios – </w:t>
      </w:r>
      <w:proofErr w:type="spellStart"/>
      <w:r w:rsidRPr="000C39A1">
        <w:rPr>
          <w:rFonts w:ascii="Arial" w:hAnsi="Arial" w:cs="Arial"/>
          <w:color w:val="000000" w:themeColor="text1"/>
          <w:sz w:val="24"/>
          <w:szCs w:val="24"/>
        </w:rPr>
        <w:t>Suveb</w:t>
      </w:r>
      <w:proofErr w:type="spellEnd"/>
      <w:r w:rsidRPr="000C39A1">
        <w:rPr>
          <w:rFonts w:ascii="Arial" w:hAnsi="Arial" w:cs="Arial"/>
          <w:color w:val="000000" w:themeColor="text1"/>
          <w:sz w:val="24"/>
          <w:szCs w:val="24"/>
        </w:rPr>
        <w:t>/Seger (</w:t>
      </w:r>
      <w:r w:rsidRPr="000C39A1">
        <w:rPr>
          <w:rFonts w:ascii="Arial" w:hAnsi="Arial" w:cs="Arial"/>
          <w:i/>
          <w:color w:val="000000" w:themeColor="text1"/>
          <w:sz w:val="24"/>
          <w:szCs w:val="24"/>
        </w:rPr>
        <w:t>Adm</w:t>
      </w:r>
      <w:r w:rsidR="00E17820" w:rsidRPr="000C39A1">
        <w:rPr>
          <w:rFonts w:ascii="Arial" w:hAnsi="Arial" w:cs="Arial"/>
          <w:i/>
          <w:color w:val="000000" w:themeColor="text1"/>
          <w:sz w:val="24"/>
          <w:szCs w:val="24"/>
        </w:rPr>
        <w:t>.</w:t>
      </w:r>
      <w:r w:rsidRPr="000C39A1">
        <w:rPr>
          <w:rFonts w:ascii="Arial" w:hAnsi="Arial" w:cs="Arial"/>
          <w:i/>
          <w:color w:val="000000" w:themeColor="text1"/>
          <w:sz w:val="24"/>
          <w:szCs w:val="24"/>
        </w:rPr>
        <w:t xml:space="preserve"> Direta</w:t>
      </w:r>
      <w:r w:rsidRPr="000C39A1">
        <w:rPr>
          <w:rFonts w:ascii="Arial" w:hAnsi="Arial" w:cs="Arial"/>
          <w:color w:val="000000" w:themeColor="text1"/>
          <w:sz w:val="24"/>
          <w:szCs w:val="24"/>
        </w:rPr>
        <w:t>);</w:t>
      </w:r>
    </w:p>
    <w:p w:rsidR="000B49C6" w:rsidRPr="000C39A1" w:rsidRDefault="000B49C6" w:rsidP="006D2A87">
      <w:pPr>
        <w:pStyle w:val="PargrafodaList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B49C6" w:rsidRPr="000C39A1" w:rsidRDefault="000B49C6" w:rsidP="006D2A87">
      <w:pPr>
        <w:pStyle w:val="PargrafodaLista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sz w:val="24"/>
          <w:szCs w:val="24"/>
        </w:rPr>
        <w:t>Unidade</w:t>
      </w:r>
      <w:r w:rsidR="00A1240F" w:rsidRPr="000C39A1">
        <w:rPr>
          <w:rFonts w:ascii="Arial" w:hAnsi="Arial" w:cs="Arial"/>
          <w:sz w:val="24"/>
          <w:szCs w:val="24"/>
        </w:rPr>
        <w:t>s</w:t>
      </w:r>
      <w:r w:rsidRPr="000C39A1">
        <w:rPr>
          <w:rFonts w:ascii="Arial" w:hAnsi="Arial" w:cs="Arial"/>
          <w:sz w:val="24"/>
          <w:szCs w:val="24"/>
        </w:rPr>
        <w:t xml:space="preserve"> de Recursos Humanos dos órgãos citados no item 2.1 (</w:t>
      </w:r>
      <w:r w:rsidRPr="000C39A1">
        <w:rPr>
          <w:rFonts w:ascii="Arial" w:hAnsi="Arial" w:cs="Arial"/>
          <w:i/>
          <w:sz w:val="24"/>
          <w:szCs w:val="24"/>
        </w:rPr>
        <w:t>Adm</w:t>
      </w:r>
      <w:r w:rsidR="00E17820" w:rsidRPr="000C39A1">
        <w:rPr>
          <w:rFonts w:ascii="Arial" w:hAnsi="Arial" w:cs="Arial"/>
          <w:i/>
          <w:sz w:val="24"/>
          <w:szCs w:val="24"/>
        </w:rPr>
        <w:t>.</w:t>
      </w:r>
      <w:r w:rsidRPr="000C39A1">
        <w:rPr>
          <w:rFonts w:ascii="Arial" w:hAnsi="Arial" w:cs="Arial"/>
          <w:i/>
          <w:sz w:val="24"/>
          <w:szCs w:val="24"/>
        </w:rPr>
        <w:t xml:space="preserve"> Indireta</w:t>
      </w:r>
      <w:r w:rsidR="006D2A87" w:rsidRPr="000C39A1">
        <w:rPr>
          <w:rFonts w:ascii="Arial" w:hAnsi="Arial" w:cs="Arial"/>
          <w:sz w:val="24"/>
          <w:szCs w:val="24"/>
        </w:rPr>
        <w:t>).</w:t>
      </w:r>
    </w:p>
    <w:p w:rsidR="006D2A87" w:rsidRPr="000C39A1" w:rsidRDefault="006D2A87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0C39A1" w:rsidRDefault="00F110A9" w:rsidP="006D2A87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C39A1">
        <w:rPr>
          <w:rFonts w:ascii="Arial" w:hAnsi="Arial" w:cs="Arial"/>
          <w:b/>
          <w:bCs/>
          <w:sz w:val="24"/>
          <w:szCs w:val="24"/>
        </w:rPr>
        <w:t>PROCEDIMENTOS</w:t>
      </w:r>
    </w:p>
    <w:p w:rsidR="001941E2" w:rsidRPr="000C39A1" w:rsidRDefault="001941E2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941E2" w:rsidRPr="000C39A1" w:rsidRDefault="00411B04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39A1">
        <w:rPr>
          <w:rFonts w:ascii="Arial" w:hAnsi="Arial" w:cs="Arial"/>
          <w:b/>
          <w:bCs/>
          <w:sz w:val="24"/>
          <w:szCs w:val="24"/>
        </w:rPr>
        <w:t>Certidão</w:t>
      </w:r>
      <w:r w:rsidR="00B469E2" w:rsidRPr="000C39A1">
        <w:rPr>
          <w:rFonts w:ascii="Arial" w:hAnsi="Arial" w:cs="Arial"/>
          <w:b/>
          <w:bCs/>
          <w:sz w:val="24"/>
          <w:szCs w:val="24"/>
        </w:rPr>
        <w:t xml:space="preserve"> de Tempo de Serviço</w:t>
      </w:r>
    </w:p>
    <w:p w:rsidR="0071128C" w:rsidRPr="000C39A1" w:rsidRDefault="0071128C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17EA9" w:rsidRPr="000C39A1" w:rsidRDefault="00411B04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sz w:val="24"/>
          <w:szCs w:val="24"/>
        </w:rPr>
        <w:t>A</w:t>
      </w:r>
      <w:r w:rsidR="00AA68AA" w:rsidRPr="000C39A1">
        <w:rPr>
          <w:rFonts w:ascii="Arial" w:hAnsi="Arial" w:cs="Arial"/>
          <w:sz w:val="24"/>
          <w:szCs w:val="24"/>
        </w:rPr>
        <w:t xml:space="preserve"> </w:t>
      </w:r>
      <w:r w:rsidRPr="000C39A1">
        <w:rPr>
          <w:rFonts w:ascii="Arial" w:hAnsi="Arial" w:cs="Arial"/>
          <w:sz w:val="24"/>
          <w:szCs w:val="24"/>
        </w:rPr>
        <w:t>Certidão</w:t>
      </w:r>
      <w:r w:rsidR="00AA68AA" w:rsidRPr="000C39A1">
        <w:rPr>
          <w:rFonts w:ascii="Arial" w:hAnsi="Arial" w:cs="Arial"/>
          <w:sz w:val="24"/>
          <w:szCs w:val="24"/>
        </w:rPr>
        <w:t xml:space="preserve"> </w:t>
      </w:r>
      <w:r w:rsidR="00E659F8" w:rsidRPr="000C39A1">
        <w:rPr>
          <w:rFonts w:ascii="Arial" w:hAnsi="Arial" w:cs="Arial"/>
          <w:sz w:val="24"/>
          <w:szCs w:val="24"/>
        </w:rPr>
        <w:t>de Tempo de Serviço</w:t>
      </w:r>
      <w:r w:rsidR="00C327AC" w:rsidRPr="000C39A1">
        <w:rPr>
          <w:rFonts w:ascii="Arial" w:hAnsi="Arial" w:cs="Arial"/>
          <w:sz w:val="24"/>
          <w:szCs w:val="24"/>
        </w:rPr>
        <w:t xml:space="preserve"> </w:t>
      </w:r>
      <w:r w:rsidR="00817EA9" w:rsidRPr="000C39A1">
        <w:rPr>
          <w:rFonts w:ascii="Arial" w:hAnsi="Arial" w:cs="Arial"/>
          <w:sz w:val="24"/>
          <w:szCs w:val="24"/>
        </w:rPr>
        <w:t xml:space="preserve">será </w:t>
      </w:r>
      <w:r w:rsidRPr="000C39A1">
        <w:rPr>
          <w:rFonts w:ascii="Arial" w:hAnsi="Arial" w:cs="Arial"/>
          <w:sz w:val="24"/>
          <w:szCs w:val="24"/>
        </w:rPr>
        <w:t>fornecida</w:t>
      </w:r>
      <w:r w:rsidR="00817EA9" w:rsidRPr="000C39A1">
        <w:rPr>
          <w:rFonts w:ascii="Arial" w:hAnsi="Arial" w:cs="Arial"/>
          <w:sz w:val="24"/>
          <w:szCs w:val="24"/>
        </w:rPr>
        <w:t xml:space="preserve"> mediante solicitação d</w:t>
      </w:r>
      <w:r w:rsidR="00F856E1" w:rsidRPr="000C39A1">
        <w:rPr>
          <w:rFonts w:ascii="Arial" w:hAnsi="Arial" w:cs="Arial"/>
          <w:sz w:val="24"/>
          <w:szCs w:val="24"/>
        </w:rPr>
        <w:t xml:space="preserve">o </w:t>
      </w:r>
      <w:r w:rsidR="00817EA9" w:rsidRPr="000C39A1">
        <w:rPr>
          <w:rFonts w:ascii="Arial" w:hAnsi="Arial" w:cs="Arial"/>
          <w:sz w:val="24"/>
          <w:szCs w:val="24"/>
        </w:rPr>
        <w:t>servidor</w:t>
      </w:r>
      <w:r w:rsidR="00F856E1" w:rsidRPr="000C39A1">
        <w:rPr>
          <w:rFonts w:ascii="Arial" w:hAnsi="Arial" w:cs="Arial"/>
          <w:sz w:val="24"/>
          <w:szCs w:val="24"/>
        </w:rPr>
        <w:t xml:space="preserve"> desligado</w:t>
      </w:r>
      <w:r w:rsidR="00817EA9" w:rsidRPr="000C39A1">
        <w:rPr>
          <w:rFonts w:ascii="Arial" w:hAnsi="Arial" w:cs="Arial"/>
          <w:sz w:val="24"/>
          <w:szCs w:val="24"/>
        </w:rPr>
        <w:t xml:space="preserve">. </w:t>
      </w:r>
    </w:p>
    <w:p w:rsidR="0078132B" w:rsidRPr="000C39A1" w:rsidRDefault="0078132B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3078" w:rsidRPr="000C39A1" w:rsidRDefault="00BC3078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0C39A1">
        <w:rPr>
          <w:rFonts w:ascii="Arial" w:hAnsi="Arial" w:cs="Arial"/>
          <w:bCs/>
          <w:sz w:val="24"/>
          <w:szCs w:val="24"/>
          <w:u w:val="single"/>
        </w:rPr>
        <w:t xml:space="preserve">As unidades funcionais envolvidas no processo se diferenciam conforme classificação do órgão em Administração Direta e Indireta apesar das atividades em geral permanecerem as mesmas. </w:t>
      </w:r>
    </w:p>
    <w:p w:rsidR="00BC3078" w:rsidRPr="000C39A1" w:rsidRDefault="00BC3078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7AD" w:rsidRPr="000C39A1" w:rsidRDefault="00E84207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sz w:val="24"/>
          <w:szCs w:val="24"/>
        </w:rPr>
        <w:t>T01 - Preencher requerimento via Portal do Servidor - área restrita</w:t>
      </w:r>
    </w:p>
    <w:p w:rsidR="00E84207" w:rsidRPr="000C39A1" w:rsidRDefault="00E84207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7AD" w:rsidRPr="000C39A1" w:rsidRDefault="00E347AD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sz w:val="24"/>
          <w:szCs w:val="24"/>
        </w:rPr>
        <w:t xml:space="preserve">O </w:t>
      </w:r>
      <w:r w:rsidR="00F856E1" w:rsidRPr="000C39A1">
        <w:rPr>
          <w:rFonts w:ascii="Arial" w:hAnsi="Arial" w:cs="Arial"/>
          <w:sz w:val="24"/>
          <w:szCs w:val="24"/>
        </w:rPr>
        <w:t xml:space="preserve">servidor desligado </w:t>
      </w:r>
      <w:r w:rsidRPr="000C39A1">
        <w:rPr>
          <w:rFonts w:ascii="Arial" w:hAnsi="Arial" w:cs="Arial"/>
          <w:sz w:val="24"/>
          <w:szCs w:val="24"/>
        </w:rPr>
        <w:t xml:space="preserve">solicita a </w:t>
      </w:r>
      <w:r w:rsidR="00411B04" w:rsidRPr="000C39A1">
        <w:rPr>
          <w:rFonts w:ascii="Arial" w:hAnsi="Arial" w:cs="Arial"/>
          <w:sz w:val="24"/>
          <w:szCs w:val="24"/>
        </w:rPr>
        <w:t>Certidão</w:t>
      </w:r>
      <w:r w:rsidR="003C7CA9" w:rsidRPr="000C39A1">
        <w:rPr>
          <w:rFonts w:ascii="Arial" w:hAnsi="Arial" w:cs="Arial"/>
          <w:sz w:val="24"/>
          <w:szCs w:val="24"/>
        </w:rPr>
        <w:t xml:space="preserve"> de Tempo de Serviço</w:t>
      </w:r>
      <w:r w:rsidRPr="000C39A1">
        <w:rPr>
          <w:rFonts w:ascii="Arial" w:hAnsi="Arial" w:cs="Arial"/>
          <w:sz w:val="24"/>
          <w:szCs w:val="24"/>
        </w:rPr>
        <w:t xml:space="preserve"> no Portal do Servidor – área restrita: </w:t>
      </w:r>
      <w:hyperlink r:id="rId8" w:history="1">
        <w:r w:rsidRPr="000C39A1">
          <w:rPr>
            <w:rStyle w:val="Hyperlink"/>
            <w:rFonts w:ascii="Arial" w:hAnsi="Arial" w:cs="Arial"/>
            <w:sz w:val="24"/>
            <w:szCs w:val="24"/>
          </w:rPr>
          <w:t>https://sistemas.es.gov.br/seger/eservidor/login.aspx</w:t>
        </w:r>
      </w:hyperlink>
      <w:r w:rsidRPr="000C39A1">
        <w:rPr>
          <w:rFonts w:ascii="Arial" w:hAnsi="Arial" w:cs="Arial"/>
          <w:sz w:val="24"/>
          <w:szCs w:val="24"/>
        </w:rPr>
        <w:t>.</w:t>
      </w:r>
    </w:p>
    <w:p w:rsidR="00E347AD" w:rsidRPr="000C39A1" w:rsidRDefault="00E347AD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B9B" w:rsidRPr="000C39A1" w:rsidRDefault="00E84207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sz w:val="24"/>
          <w:szCs w:val="24"/>
        </w:rPr>
        <w:t xml:space="preserve">T02 - </w:t>
      </w:r>
      <w:r w:rsidR="0097257C" w:rsidRPr="000C39A1">
        <w:rPr>
          <w:rFonts w:ascii="Arial" w:hAnsi="Arial" w:cs="Arial"/>
          <w:sz w:val="24"/>
          <w:szCs w:val="24"/>
        </w:rPr>
        <w:t>Anexar</w:t>
      </w:r>
      <w:r w:rsidRPr="000C39A1">
        <w:rPr>
          <w:rFonts w:ascii="Arial" w:hAnsi="Arial" w:cs="Arial"/>
          <w:sz w:val="24"/>
          <w:szCs w:val="24"/>
        </w:rPr>
        <w:t xml:space="preserve"> requerimento ao processo funcional</w:t>
      </w:r>
    </w:p>
    <w:p w:rsidR="00C40F66" w:rsidRPr="000C39A1" w:rsidRDefault="00C40F66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4AF1" w:rsidRPr="000C39A1" w:rsidRDefault="00E84207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sz w:val="24"/>
          <w:szCs w:val="24"/>
        </w:rPr>
        <w:t xml:space="preserve">T03 - Analisar </w:t>
      </w:r>
      <w:r w:rsidR="00411B04" w:rsidRPr="000C39A1">
        <w:rPr>
          <w:rFonts w:ascii="Arial" w:hAnsi="Arial" w:cs="Arial"/>
          <w:sz w:val="24"/>
          <w:szCs w:val="24"/>
        </w:rPr>
        <w:t xml:space="preserve">processo funcional e registros no sistema </w:t>
      </w:r>
      <w:proofErr w:type="spellStart"/>
      <w:r w:rsidR="00411B04" w:rsidRPr="000C39A1">
        <w:rPr>
          <w:rFonts w:ascii="Arial" w:hAnsi="Arial" w:cs="Arial"/>
          <w:sz w:val="24"/>
          <w:szCs w:val="24"/>
        </w:rPr>
        <w:t>Siarhes</w:t>
      </w:r>
      <w:proofErr w:type="spellEnd"/>
    </w:p>
    <w:p w:rsidR="000843AE" w:rsidRPr="000C39A1" w:rsidRDefault="000843AE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6A8C" w:rsidRPr="000C39A1" w:rsidRDefault="00E347AD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sz w:val="24"/>
          <w:szCs w:val="24"/>
        </w:rPr>
        <w:t xml:space="preserve">Se </w:t>
      </w:r>
      <w:r w:rsidR="00F13BFA" w:rsidRPr="000C39A1">
        <w:rPr>
          <w:rFonts w:ascii="Arial" w:hAnsi="Arial" w:cs="Arial"/>
          <w:sz w:val="24"/>
          <w:szCs w:val="24"/>
        </w:rPr>
        <w:t>o</w:t>
      </w:r>
      <w:r w:rsidR="00411B04" w:rsidRPr="000C39A1">
        <w:rPr>
          <w:rFonts w:ascii="Arial" w:hAnsi="Arial" w:cs="Arial"/>
          <w:sz w:val="24"/>
          <w:szCs w:val="24"/>
        </w:rPr>
        <w:t xml:space="preserve"> período solicitado </w:t>
      </w:r>
      <w:r w:rsidR="00196A8C" w:rsidRPr="000C39A1">
        <w:rPr>
          <w:rFonts w:ascii="Arial" w:hAnsi="Arial" w:cs="Arial"/>
          <w:sz w:val="24"/>
          <w:szCs w:val="24"/>
        </w:rPr>
        <w:t xml:space="preserve">não </w:t>
      </w:r>
      <w:r w:rsidR="00411B04" w:rsidRPr="000C39A1">
        <w:rPr>
          <w:rFonts w:ascii="Arial" w:hAnsi="Arial" w:cs="Arial"/>
          <w:sz w:val="24"/>
          <w:szCs w:val="24"/>
        </w:rPr>
        <w:t xml:space="preserve">constar no </w:t>
      </w:r>
      <w:proofErr w:type="spellStart"/>
      <w:r w:rsidR="00411B04" w:rsidRPr="000C39A1">
        <w:rPr>
          <w:rFonts w:ascii="Arial" w:hAnsi="Arial" w:cs="Arial"/>
          <w:sz w:val="24"/>
          <w:szCs w:val="24"/>
        </w:rPr>
        <w:t>Siarhes</w:t>
      </w:r>
      <w:proofErr w:type="spellEnd"/>
      <w:r w:rsidRPr="000C39A1">
        <w:rPr>
          <w:rFonts w:ascii="Arial" w:hAnsi="Arial" w:cs="Arial"/>
          <w:sz w:val="24"/>
          <w:szCs w:val="24"/>
        </w:rPr>
        <w:t>, segue T0</w:t>
      </w:r>
      <w:r w:rsidR="009C3543" w:rsidRPr="000C39A1">
        <w:rPr>
          <w:rFonts w:ascii="Arial" w:hAnsi="Arial" w:cs="Arial"/>
          <w:sz w:val="24"/>
          <w:szCs w:val="24"/>
        </w:rPr>
        <w:t xml:space="preserve">4. Caso </w:t>
      </w:r>
      <w:r w:rsidR="00046AA3" w:rsidRPr="000C39A1">
        <w:rPr>
          <w:rFonts w:ascii="Arial" w:hAnsi="Arial" w:cs="Arial"/>
          <w:sz w:val="24"/>
          <w:szCs w:val="24"/>
        </w:rPr>
        <w:t>constar</w:t>
      </w:r>
      <w:r w:rsidR="00411B04" w:rsidRPr="000C39A1">
        <w:rPr>
          <w:rFonts w:ascii="Arial" w:hAnsi="Arial" w:cs="Arial"/>
          <w:sz w:val="24"/>
          <w:szCs w:val="24"/>
        </w:rPr>
        <w:t xml:space="preserve">, </w:t>
      </w:r>
      <w:r w:rsidR="00513548" w:rsidRPr="000C39A1">
        <w:rPr>
          <w:rFonts w:ascii="Arial" w:hAnsi="Arial" w:cs="Arial"/>
          <w:sz w:val="24"/>
          <w:szCs w:val="24"/>
        </w:rPr>
        <w:t>segue T0</w:t>
      </w:r>
      <w:r w:rsidR="009C3543" w:rsidRPr="000C39A1">
        <w:rPr>
          <w:rFonts w:ascii="Arial" w:hAnsi="Arial" w:cs="Arial"/>
          <w:sz w:val="24"/>
          <w:szCs w:val="24"/>
        </w:rPr>
        <w:t>6</w:t>
      </w:r>
      <w:r w:rsidR="00513548" w:rsidRPr="000C39A1">
        <w:rPr>
          <w:rFonts w:ascii="Arial" w:hAnsi="Arial" w:cs="Arial"/>
          <w:sz w:val="24"/>
          <w:szCs w:val="24"/>
        </w:rPr>
        <w:t xml:space="preserve">. </w:t>
      </w:r>
    </w:p>
    <w:p w:rsidR="00E347AD" w:rsidRPr="000C39A1" w:rsidRDefault="00E347AD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1DE5" w:rsidRPr="000C39A1" w:rsidRDefault="00C40F66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sz w:val="24"/>
          <w:szCs w:val="24"/>
        </w:rPr>
        <w:t xml:space="preserve">T04 - Verificar no órgão de origem ou </w:t>
      </w:r>
      <w:r w:rsidR="00B36496" w:rsidRPr="000C39A1">
        <w:rPr>
          <w:rFonts w:ascii="Arial" w:hAnsi="Arial" w:cs="Arial"/>
          <w:sz w:val="24"/>
          <w:szCs w:val="24"/>
        </w:rPr>
        <w:t xml:space="preserve">na </w:t>
      </w:r>
      <w:r w:rsidRPr="000C39A1">
        <w:rPr>
          <w:rFonts w:ascii="Arial" w:hAnsi="Arial" w:cs="Arial"/>
          <w:sz w:val="24"/>
          <w:szCs w:val="24"/>
        </w:rPr>
        <w:t>folha de pagamento</w:t>
      </w:r>
    </w:p>
    <w:p w:rsidR="009C3543" w:rsidRPr="000C39A1" w:rsidRDefault="009C3543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3543" w:rsidRPr="000C39A1" w:rsidRDefault="009C3543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sz w:val="24"/>
          <w:szCs w:val="24"/>
        </w:rPr>
        <w:t>Se o período solicitado não fo</w:t>
      </w:r>
      <w:r w:rsidR="00D7645E" w:rsidRPr="000C39A1">
        <w:rPr>
          <w:rFonts w:ascii="Arial" w:hAnsi="Arial" w:cs="Arial"/>
          <w:sz w:val="24"/>
          <w:szCs w:val="24"/>
        </w:rPr>
        <w:t>r</w:t>
      </w:r>
      <w:r w:rsidRPr="000C39A1">
        <w:rPr>
          <w:rFonts w:ascii="Arial" w:hAnsi="Arial" w:cs="Arial"/>
          <w:sz w:val="24"/>
          <w:szCs w:val="24"/>
        </w:rPr>
        <w:t xml:space="preserve"> comprovado, segue T0</w:t>
      </w:r>
      <w:r w:rsidR="00C85C8E" w:rsidRPr="000C39A1">
        <w:rPr>
          <w:rFonts w:ascii="Arial" w:hAnsi="Arial" w:cs="Arial"/>
          <w:sz w:val="24"/>
          <w:szCs w:val="24"/>
        </w:rPr>
        <w:t>5</w:t>
      </w:r>
      <w:r w:rsidRPr="000C39A1">
        <w:rPr>
          <w:rFonts w:ascii="Arial" w:hAnsi="Arial" w:cs="Arial"/>
          <w:sz w:val="24"/>
          <w:szCs w:val="24"/>
        </w:rPr>
        <w:t xml:space="preserve">. Caso </w:t>
      </w:r>
      <w:r w:rsidR="00046AA3" w:rsidRPr="000C39A1">
        <w:rPr>
          <w:rFonts w:ascii="Arial" w:hAnsi="Arial" w:cs="Arial"/>
          <w:sz w:val="24"/>
          <w:szCs w:val="24"/>
        </w:rPr>
        <w:t>for comprovado</w:t>
      </w:r>
      <w:r w:rsidRPr="000C39A1">
        <w:rPr>
          <w:rFonts w:ascii="Arial" w:hAnsi="Arial" w:cs="Arial"/>
          <w:sz w:val="24"/>
          <w:szCs w:val="24"/>
        </w:rPr>
        <w:t>, segue T</w:t>
      </w:r>
      <w:r w:rsidR="00C85C8E" w:rsidRPr="000C39A1">
        <w:rPr>
          <w:rFonts w:ascii="Arial" w:hAnsi="Arial" w:cs="Arial"/>
          <w:sz w:val="24"/>
          <w:szCs w:val="24"/>
        </w:rPr>
        <w:t>06.</w:t>
      </w:r>
    </w:p>
    <w:p w:rsidR="009C3543" w:rsidRPr="000C39A1" w:rsidRDefault="009C3543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3543" w:rsidRPr="000C39A1" w:rsidRDefault="009C3543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sz w:val="24"/>
          <w:szCs w:val="24"/>
        </w:rPr>
        <w:t>T05 - Comunicar ao servidor</w:t>
      </w:r>
      <w:r w:rsidR="00F856E1" w:rsidRPr="000C39A1">
        <w:rPr>
          <w:rFonts w:ascii="Arial" w:hAnsi="Arial" w:cs="Arial"/>
          <w:sz w:val="24"/>
          <w:szCs w:val="24"/>
        </w:rPr>
        <w:t xml:space="preserve"> desligado</w:t>
      </w:r>
    </w:p>
    <w:p w:rsidR="00895A6F" w:rsidRPr="000C39A1" w:rsidRDefault="00895A6F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4523" w:rsidRPr="000C39A1" w:rsidRDefault="00FD1DE5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sz w:val="24"/>
          <w:szCs w:val="24"/>
        </w:rPr>
        <w:t>T06</w:t>
      </w:r>
      <w:r w:rsidR="00F54523" w:rsidRPr="000C39A1">
        <w:rPr>
          <w:rFonts w:ascii="Arial" w:hAnsi="Arial" w:cs="Arial"/>
          <w:sz w:val="24"/>
          <w:szCs w:val="24"/>
        </w:rPr>
        <w:t xml:space="preserve"> - </w:t>
      </w:r>
      <w:r w:rsidR="00411B04" w:rsidRPr="000C39A1">
        <w:rPr>
          <w:rFonts w:ascii="Arial" w:hAnsi="Arial" w:cs="Arial"/>
          <w:sz w:val="24"/>
          <w:szCs w:val="24"/>
        </w:rPr>
        <w:t>Emitir Certidão de Tempo de Serviço</w:t>
      </w:r>
    </w:p>
    <w:p w:rsidR="00554BBB" w:rsidRPr="000C39A1" w:rsidRDefault="00554BBB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BBB" w:rsidRPr="000C39A1" w:rsidRDefault="00554BBB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sz w:val="24"/>
          <w:szCs w:val="24"/>
        </w:rPr>
        <w:t>T07 - Assinar digitalmente a Certidão de Tempo de Serviço</w:t>
      </w:r>
    </w:p>
    <w:p w:rsidR="00B21FF8" w:rsidRPr="000C39A1" w:rsidRDefault="00B21FF8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1FF8" w:rsidRPr="000C39A1" w:rsidRDefault="00B21FF8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0C39A1">
        <w:rPr>
          <w:rFonts w:ascii="Arial" w:hAnsi="Arial" w:cs="Arial"/>
          <w:sz w:val="24"/>
          <w:szCs w:val="24"/>
        </w:rPr>
        <w:t>Suveb</w:t>
      </w:r>
      <w:proofErr w:type="spellEnd"/>
      <w:r w:rsidRPr="000C39A1">
        <w:rPr>
          <w:rFonts w:ascii="Arial" w:hAnsi="Arial" w:cs="Arial"/>
          <w:sz w:val="24"/>
          <w:szCs w:val="24"/>
        </w:rPr>
        <w:t xml:space="preserve">/Seger </w:t>
      </w:r>
      <w:r w:rsidR="00973057" w:rsidRPr="000C39A1">
        <w:rPr>
          <w:rFonts w:ascii="Arial" w:hAnsi="Arial" w:cs="Arial"/>
          <w:sz w:val="24"/>
          <w:szCs w:val="24"/>
        </w:rPr>
        <w:t xml:space="preserve">(Administração Direta) ou Unidade de Recursos Humanos (Administração Indireta) </w:t>
      </w:r>
      <w:r w:rsidRPr="000C39A1">
        <w:rPr>
          <w:rFonts w:ascii="Arial" w:hAnsi="Arial" w:cs="Arial"/>
          <w:sz w:val="24"/>
          <w:szCs w:val="24"/>
        </w:rPr>
        <w:t>assina o documento</w:t>
      </w:r>
      <w:r w:rsidR="005F3FDF" w:rsidRPr="000C39A1">
        <w:rPr>
          <w:rFonts w:ascii="Arial" w:hAnsi="Arial" w:cs="Arial"/>
          <w:sz w:val="24"/>
          <w:szCs w:val="24"/>
        </w:rPr>
        <w:t xml:space="preserve"> através de certificado digital.</w:t>
      </w:r>
    </w:p>
    <w:p w:rsidR="00B21FF8" w:rsidRPr="000C39A1" w:rsidRDefault="00B21FF8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BBB" w:rsidRPr="000C39A1" w:rsidRDefault="00F54523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sz w:val="24"/>
          <w:szCs w:val="24"/>
        </w:rPr>
        <w:t>T0</w:t>
      </w:r>
      <w:r w:rsidR="00C40F66" w:rsidRPr="000C39A1">
        <w:rPr>
          <w:rFonts w:ascii="Arial" w:hAnsi="Arial" w:cs="Arial"/>
          <w:sz w:val="24"/>
          <w:szCs w:val="24"/>
        </w:rPr>
        <w:t>8</w:t>
      </w:r>
      <w:r w:rsidRPr="000C39A1">
        <w:rPr>
          <w:rFonts w:ascii="Arial" w:hAnsi="Arial" w:cs="Arial"/>
          <w:sz w:val="24"/>
          <w:szCs w:val="24"/>
        </w:rPr>
        <w:t xml:space="preserve"> </w:t>
      </w:r>
      <w:r w:rsidR="00554BBB" w:rsidRPr="000C39A1">
        <w:rPr>
          <w:rFonts w:ascii="Arial" w:hAnsi="Arial" w:cs="Arial"/>
          <w:sz w:val="24"/>
          <w:szCs w:val="24"/>
        </w:rPr>
        <w:t>– Fazer upload da Certidão de Tempo de Serviço</w:t>
      </w:r>
      <w:r w:rsidR="00066139" w:rsidRPr="000C39A1">
        <w:rPr>
          <w:rFonts w:ascii="Arial" w:hAnsi="Arial" w:cs="Arial"/>
          <w:sz w:val="24"/>
          <w:szCs w:val="24"/>
        </w:rPr>
        <w:t xml:space="preserve"> no sistema e-Docs</w:t>
      </w:r>
    </w:p>
    <w:p w:rsidR="00554BBB" w:rsidRPr="000C39A1" w:rsidRDefault="00554BBB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6139" w:rsidRPr="000C39A1" w:rsidRDefault="00973057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0C39A1">
        <w:rPr>
          <w:rFonts w:ascii="Arial" w:hAnsi="Arial" w:cs="Arial"/>
          <w:sz w:val="24"/>
          <w:szCs w:val="24"/>
        </w:rPr>
        <w:t>Suveb</w:t>
      </w:r>
      <w:proofErr w:type="spellEnd"/>
      <w:r w:rsidRPr="000C39A1">
        <w:rPr>
          <w:rFonts w:ascii="Arial" w:hAnsi="Arial" w:cs="Arial"/>
          <w:sz w:val="24"/>
          <w:szCs w:val="24"/>
        </w:rPr>
        <w:t xml:space="preserve">/Seger (Administração Direta) ou Unidade de Recursos Humanos (Administração Indireta) </w:t>
      </w:r>
      <w:r w:rsidR="00066139" w:rsidRPr="000C39A1">
        <w:rPr>
          <w:rFonts w:ascii="Arial" w:hAnsi="Arial" w:cs="Arial"/>
          <w:sz w:val="24"/>
          <w:szCs w:val="24"/>
        </w:rPr>
        <w:t>faz upload do documento no sistema e-Docs conforme especificações abaixo</w:t>
      </w:r>
      <w:r w:rsidRPr="000C39A1">
        <w:rPr>
          <w:rFonts w:ascii="Arial" w:hAnsi="Arial" w:cs="Arial"/>
          <w:sz w:val="24"/>
          <w:szCs w:val="24"/>
        </w:rPr>
        <w:t>:</w:t>
      </w:r>
    </w:p>
    <w:p w:rsidR="003E6EB2" w:rsidRPr="000C39A1" w:rsidRDefault="003E6EB2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BBB" w:rsidRPr="000C39A1" w:rsidRDefault="00554BBB" w:rsidP="006D2A87">
      <w:pPr>
        <w:pStyle w:val="PargrafodaLista"/>
        <w:numPr>
          <w:ilvl w:val="0"/>
          <w:numId w:val="44"/>
        </w:numPr>
        <w:spacing w:after="0" w:line="24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r w:rsidRPr="000C39A1">
        <w:rPr>
          <w:rFonts w:ascii="Arial" w:hAnsi="Arial" w:cs="Arial"/>
          <w:bCs/>
          <w:sz w:val="24"/>
          <w:szCs w:val="24"/>
        </w:rPr>
        <w:t xml:space="preserve">Tipo de Documento: Documento eletrônico; </w:t>
      </w:r>
    </w:p>
    <w:p w:rsidR="00554BBB" w:rsidRPr="000C39A1" w:rsidRDefault="00B21FF8" w:rsidP="006D2A87">
      <w:pPr>
        <w:pStyle w:val="PargrafodaLista"/>
        <w:numPr>
          <w:ilvl w:val="0"/>
          <w:numId w:val="44"/>
        </w:numPr>
        <w:spacing w:after="0" w:line="24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r w:rsidRPr="000C39A1">
        <w:rPr>
          <w:rFonts w:ascii="Arial" w:hAnsi="Arial" w:cs="Arial"/>
          <w:bCs/>
          <w:sz w:val="24"/>
          <w:szCs w:val="24"/>
        </w:rPr>
        <w:t>Tipo de assinatura: ICP-Brasil</w:t>
      </w:r>
      <w:r w:rsidR="00554BBB" w:rsidRPr="000C39A1">
        <w:rPr>
          <w:rFonts w:ascii="Arial" w:hAnsi="Arial" w:cs="Arial"/>
          <w:bCs/>
          <w:sz w:val="24"/>
          <w:szCs w:val="24"/>
        </w:rPr>
        <w:t>;</w:t>
      </w:r>
    </w:p>
    <w:p w:rsidR="00554BBB" w:rsidRPr="000C39A1" w:rsidRDefault="00554BBB" w:rsidP="006D2A87">
      <w:pPr>
        <w:pStyle w:val="PargrafodaLista"/>
        <w:numPr>
          <w:ilvl w:val="0"/>
          <w:numId w:val="44"/>
        </w:numPr>
        <w:spacing w:after="0" w:line="24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r w:rsidRPr="000C39A1">
        <w:rPr>
          <w:rFonts w:ascii="Arial" w:hAnsi="Arial" w:cs="Arial"/>
          <w:bCs/>
          <w:sz w:val="24"/>
          <w:szCs w:val="24"/>
        </w:rPr>
        <w:t xml:space="preserve">Nome do Documento: </w:t>
      </w:r>
      <w:r w:rsidR="00907C9D" w:rsidRPr="000C39A1">
        <w:rPr>
          <w:rFonts w:ascii="Arial" w:hAnsi="Arial" w:cs="Arial"/>
          <w:bCs/>
          <w:sz w:val="24"/>
          <w:szCs w:val="24"/>
        </w:rPr>
        <w:t>Certidão de Tempo de Serviço</w:t>
      </w:r>
      <w:r w:rsidRPr="000C39A1">
        <w:rPr>
          <w:rFonts w:ascii="Arial" w:hAnsi="Arial" w:cs="Arial"/>
          <w:bCs/>
          <w:sz w:val="24"/>
          <w:szCs w:val="24"/>
        </w:rPr>
        <w:t xml:space="preserve"> – nome e último sobrenome</w:t>
      </w:r>
      <w:r w:rsidR="00907C9D" w:rsidRPr="000C39A1">
        <w:rPr>
          <w:rFonts w:ascii="Arial" w:hAnsi="Arial" w:cs="Arial"/>
          <w:bCs/>
          <w:sz w:val="24"/>
          <w:szCs w:val="24"/>
        </w:rPr>
        <w:t xml:space="preserve"> – Nº Funcional</w:t>
      </w:r>
      <w:r w:rsidRPr="000C39A1">
        <w:rPr>
          <w:rFonts w:ascii="Arial" w:hAnsi="Arial" w:cs="Arial"/>
          <w:bCs/>
          <w:sz w:val="24"/>
          <w:szCs w:val="24"/>
        </w:rPr>
        <w:t>;</w:t>
      </w:r>
    </w:p>
    <w:p w:rsidR="00554BBB" w:rsidRPr="000C39A1" w:rsidRDefault="00554BBB" w:rsidP="006D2A87">
      <w:pPr>
        <w:pStyle w:val="PargrafodaLista"/>
        <w:numPr>
          <w:ilvl w:val="0"/>
          <w:numId w:val="44"/>
        </w:numPr>
        <w:spacing w:after="0" w:line="24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r w:rsidRPr="000C39A1">
        <w:rPr>
          <w:rFonts w:ascii="Arial" w:hAnsi="Arial" w:cs="Arial"/>
          <w:bCs/>
          <w:sz w:val="24"/>
          <w:szCs w:val="24"/>
        </w:rPr>
        <w:t>Este documento possui restrição de acesso prevista em lei? Limitar acesso → Informação Pessoal.</w:t>
      </w:r>
    </w:p>
    <w:p w:rsidR="00E17820" w:rsidRPr="000C39A1" w:rsidRDefault="00E17820" w:rsidP="00E17820">
      <w:pPr>
        <w:pStyle w:val="PargrafodaLista"/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</w:p>
    <w:p w:rsidR="00F54523" w:rsidRPr="000C39A1" w:rsidRDefault="00554BBB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C39A1">
        <w:rPr>
          <w:rFonts w:ascii="Arial" w:hAnsi="Arial" w:cs="Arial"/>
          <w:sz w:val="24"/>
          <w:szCs w:val="24"/>
        </w:rPr>
        <w:t>T0</w:t>
      </w:r>
      <w:r w:rsidR="00C40F66" w:rsidRPr="000C39A1">
        <w:rPr>
          <w:rFonts w:ascii="Arial" w:hAnsi="Arial" w:cs="Arial"/>
          <w:sz w:val="24"/>
          <w:szCs w:val="24"/>
        </w:rPr>
        <w:t>9</w:t>
      </w:r>
      <w:r w:rsidRPr="000C39A1">
        <w:rPr>
          <w:rFonts w:ascii="Arial" w:hAnsi="Arial" w:cs="Arial"/>
          <w:sz w:val="24"/>
          <w:szCs w:val="24"/>
        </w:rPr>
        <w:t xml:space="preserve"> </w:t>
      </w:r>
      <w:r w:rsidR="00D7645E" w:rsidRPr="000C39A1">
        <w:rPr>
          <w:rFonts w:ascii="Arial" w:hAnsi="Arial" w:cs="Arial"/>
          <w:sz w:val="24"/>
          <w:szCs w:val="24"/>
        </w:rPr>
        <w:t>–</w:t>
      </w:r>
      <w:r w:rsidRPr="000C39A1">
        <w:rPr>
          <w:rFonts w:ascii="Arial" w:hAnsi="Arial" w:cs="Arial"/>
          <w:sz w:val="24"/>
          <w:szCs w:val="24"/>
        </w:rPr>
        <w:t xml:space="preserve"> E</w:t>
      </w:r>
      <w:r w:rsidR="00411B04" w:rsidRPr="000C39A1">
        <w:rPr>
          <w:rFonts w:ascii="Arial" w:hAnsi="Arial" w:cs="Arial"/>
          <w:sz w:val="24"/>
          <w:szCs w:val="24"/>
        </w:rPr>
        <w:t>ncaminhar</w:t>
      </w:r>
      <w:r w:rsidR="00D7645E" w:rsidRPr="000C39A1">
        <w:rPr>
          <w:rFonts w:ascii="Arial" w:hAnsi="Arial" w:cs="Arial"/>
          <w:sz w:val="24"/>
          <w:szCs w:val="24"/>
        </w:rPr>
        <w:t xml:space="preserve"> Certidão, via e-Docs,</w:t>
      </w:r>
      <w:r w:rsidR="00411B04" w:rsidRPr="000C39A1">
        <w:rPr>
          <w:rFonts w:ascii="Arial" w:hAnsi="Arial" w:cs="Arial"/>
          <w:sz w:val="24"/>
          <w:szCs w:val="24"/>
        </w:rPr>
        <w:t xml:space="preserve"> ao servidor </w:t>
      </w:r>
      <w:r w:rsidR="00F856E1" w:rsidRPr="000C39A1">
        <w:rPr>
          <w:rFonts w:ascii="Arial" w:hAnsi="Arial" w:cs="Arial"/>
          <w:sz w:val="24"/>
          <w:szCs w:val="24"/>
        </w:rPr>
        <w:t>desligado</w:t>
      </w:r>
      <w:r w:rsidR="00F856E1" w:rsidRPr="000C39A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973057" w:rsidRPr="000C39A1" w:rsidRDefault="00973057" w:rsidP="003C0B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973057" w:rsidRPr="000C39A1" w:rsidRDefault="00973057" w:rsidP="003C0B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973057" w:rsidRPr="000C39A1" w:rsidRDefault="00973057" w:rsidP="003C0B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C328E9" w:rsidRPr="000C39A1" w:rsidRDefault="00C328E9" w:rsidP="003C0B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C39A1">
        <w:rPr>
          <w:rFonts w:ascii="Arial" w:hAnsi="Arial" w:cs="Arial"/>
          <w:sz w:val="24"/>
          <w:szCs w:val="24"/>
          <w:u w:val="single"/>
        </w:rPr>
        <w:lastRenderedPageBreak/>
        <w:t>Administração Direta</w:t>
      </w:r>
    </w:p>
    <w:p w:rsidR="005E42E8" w:rsidRPr="000C39A1" w:rsidRDefault="0057478D" w:rsidP="006D2A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C39A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28FDBBD" wp14:editId="23EDAA1E">
            <wp:extent cx="5760085" cy="14573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9727"/>
                    <a:stretch/>
                  </pic:blipFill>
                  <pic:spPr bwMode="auto">
                    <a:xfrm>
                      <a:off x="0" y="0"/>
                      <a:ext cx="5760085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3A5" w:rsidRPr="000C39A1" w:rsidRDefault="00CE63A5" w:rsidP="006D2A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B5FDE" w:rsidRPr="000C39A1" w:rsidRDefault="002B5FDE" w:rsidP="006D2A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C39A1">
        <w:rPr>
          <w:rFonts w:ascii="Arial" w:hAnsi="Arial" w:cs="Arial"/>
          <w:sz w:val="24"/>
          <w:szCs w:val="24"/>
          <w:u w:val="single"/>
        </w:rPr>
        <w:t>Administração Indireta</w:t>
      </w:r>
    </w:p>
    <w:p w:rsidR="00CE63A5" w:rsidRPr="000C39A1" w:rsidRDefault="003E6EB2" w:rsidP="006D2A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C39A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FA40D2C" wp14:editId="039A4DBE">
            <wp:extent cx="5760085" cy="1447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20252"/>
                    <a:stretch/>
                  </pic:blipFill>
                  <pic:spPr bwMode="auto">
                    <a:xfrm>
                      <a:off x="0" y="0"/>
                      <a:ext cx="5760085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6EB2" w:rsidRPr="000C39A1" w:rsidRDefault="003E6EB2" w:rsidP="006D2A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C327AC" w:rsidRPr="000C39A1" w:rsidRDefault="005F14B8" w:rsidP="006D2A87">
      <w:pPr>
        <w:pStyle w:val="Pargrafoda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0C39A1">
        <w:rPr>
          <w:rFonts w:ascii="Arial" w:hAnsi="Arial" w:cs="Arial"/>
          <w:b/>
          <w:bCs/>
          <w:sz w:val="24"/>
          <w:szCs w:val="24"/>
        </w:rPr>
        <w:t>INFORMAÇÕES ADICIONAIS</w:t>
      </w:r>
      <w:r w:rsidR="00740E21" w:rsidRPr="000C39A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84207" w:rsidRPr="000C39A1" w:rsidRDefault="00E84207" w:rsidP="006D2A87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E84207" w:rsidRPr="000C39A1" w:rsidRDefault="00E84207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C39A1">
        <w:rPr>
          <w:rFonts w:ascii="Arial" w:hAnsi="Arial" w:cs="Arial"/>
          <w:bCs/>
          <w:sz w:val="24"/>
          <w:szCs w:val="24"/>
        </w:rPr>
        <w:t>Não aplicável.</w:t>
      </w:r>
    </w:p>
    <w:p w:rsidR="000F7A84" w:rsidRPr="000C39A1" w:rsidRDefault="000F7A84" w:rsidP="006D2A87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FF0000"/>
          <w:sz w:val="24"/>
          <w:szCs w:val="24"/>
        </w:rPr>
      </w:pPr>
    </w:p>
    <w:p w:rsidR="005F14B8" w:rsidRPr="000C39A1" w:rsidRDefault="005F14B8" w:rsidP="006D2A87">
      <w:pPr>
        <w:pStyle w:val="Pargrafoda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C39A1">
        <w:rPr>
          <w:rFonts w:ascii="Arial" w:hAnsi="Arial" w:cs="Arial"/>
          <w:b/>
          <w:bCs/>
          <w:sz w:val="24"/>
          <w:szCs w:val="24"/>
        </w:rPr>
        <w:t>ANEXOS</w:t>
      </w:r>
    </w:p>
    <w:p w:rsidR="000722F5" w:rsidRPr="000C39A1" w:rsidRDefault="000722F5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7546C" w:rsidRPr="000C39A1" w:rsidRDefault="0017546C" w:rsidP="006D2A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C39A1">
        <w:rPr>
          <w:rFonts w:ascii="Arial" w:hAnsi="Arial" w:cs="Arial"/>
          <w:bCs/>
          <w:sz w:val="24"/>
          <w:szCs w:val="24"/>
        </w:rPr>
        <w:t>Não aplicável.</w:t>
      </w:r>
    </w:p>
    <w:p w:rsidR="00E17820" w:rsidRPr="000C39A1" w:rsidRDefault="00E17820" w:rsidP="006D2A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F14B8" w:rsidRPr="000C39A1" w:rsidRDefault="005F14B8" w:rsidP="006D2A87">
      <w:pPr>
        <w:pStyle w:val="Pargrafoda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C39A1">
        <w:rPr>
          <w:rFonts w:ascii="Arial" w:hAnsi="Arial" w:cs="Arial"/>
          <w:b/>
          <w:bCs/>
          <w:sz w:val="24"/>
          <w:szCs w:val="24"/>
        </w:rPr>
        <w:t>ASSINATURAS</w:t>
      </w:r>
    </w:p>
    <w:p w:rsidR="00D71A59" w:rsidRPr="000C39A1" w:rsidRDefault="00D71A59" w:rsidP="005F14B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0"/>
      </w:tblGrid>
      <w:tr w:rsidR="00D71A59" w:rsidRPr="000C39A1" w:rsidTr="001E32EE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A59" w:rsidRPr="000C39A1" w:rsidRDefault="00D71A59" w:rsidP="009D34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ELABORAÇÃO – SRH Nº</w:t>
            </w:r>
            <w:r w:rsidRPr="000C39A1"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  <w:r w:rsidR="004E1990" w:rsidRPr="000C39A1">
              <w:rPr>
                <w:rFonts w:ascii="Arial" w:hAnsi="Arial" w:cs="Arial"/>
                <w:bCs/>
                <w:sz w:val="24"/>
                <w:szCs w:val="24"/>
              </w:rPr>
              <w:t>37</w:t>
            </w:r>
            <w:r w:rsidRPr="000C39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D71A59" w:rsidRPr="000C39A1" w:rsidTr="000C39A1">
        <w:trPr>
          <w:trHeight w:val="91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A59" w:rsidRPr="000C39A1" w:rsidRDefault="00D71A59" w:rsidP="00860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7171DC" w:rsidRPr="000C39A1" w:rsidRDefault="007171DC" w:rsidP="00717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Marli Breda Bazilio de Souza</w:t>
            </w:r>
          </w:p>
          <w:p w:rsidR="00D71A59" w:rsidRPr="000C39A1" w:rsidRDefault="007171DC" w:rsidP="00717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Recursos Humanos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71DC" w:rsidRPr="000C39A1" w:rsidRDefault="007171DC" w:rsidP="00717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Katiane Nobre Nascimento</w:t>
            </w:r>
          </w:p>
          <w:p w:rsidR="00D71A59" w:rsidRPr="000C39A1" w:rsidRDefault="007171DC" w:rsidP="00717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Subgerente de Vantagens e Benefícios</w:t>
            </w:r>
          </w:p>
        </w:tc>
      </w:tr>
      <w:tr w:rsidR="003C0B53" w:rsidRPr="000C39A1" w:rsidTr="000C39A1">
        <w:trPr>
          <w:trHeight w:val="931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1DC" w:rsidRPr="000C39A1" w:rsidRDefault="007171DC" w:rsidP="00717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sz w:val="24"/>
                <w:szCs w:val="24"/>
              </w:rPr>
              <w:t>Ana Claudia Passos Santos Silva</w:t>
            </w:r>
          </w:p>
          <w:p w:rsidR="003C0B53" w:rsidRPr="000C39A1" w:rsidRDefault="007171DC" w:rsidP="00717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0B53" w:rsidRPr="000C39A1" w:rsidRDefault="003C0B53" w:rsidP="00860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Alessandra do Nascimento Ribeiro</w:t>
            </w:r>
          </w:p>
          <w:p w:rsidR="003C0B53" w:rsidRPr="000C39A1" w:rsidRDefault="003C0B53" w:rsidP="00860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</w:tc>
      </w:tr>
      <w:tr w:rsidR="00D71A59" w:rsidRPr="000C39A1" w:rsidTr="000C39A1">
        <w:trPr>
          <w:trHeight w:val="989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1DC" w:rsidRPr="000C39A1" w:rsidRDefault="007171DC" w:rsidP="00717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sz w:val="24"/>
                <w:szCs w:val="24"/>
              </w:rPr>
              <w:t>Sabrina Keilla Marcondes Azevedo</w:t>
            </w:r>
          </w:p>
          <w:p w:rsidR="00D71A59" w:rsidRPr="000C39A1" w:rsidRDefault="007171DC" w:rsidP="00717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41EF" w:rsidRPr="000C39A1" w:rsidRDefault="007171DC" w:rsidP="00860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Elaborado em 18</w:t>
            </w:r>
            <w:r w:rsidRPr="000C39A1">
              <w:rPr>
                <w:rFonts w:ascii="Arial" w:hAnsi="Arial" w:cs="Arial"/>
                <w:bCs/>
                <w:sz w:val="24"/>
                <w:szCs w:val="24"/>
              </w:rPr>
              <w:t>/12/2020</w:t>
            </w:r>
          </w:p>
          <w:p w:rsidR="00D71A59" w:rsidRPr="000C39A1" w:rsidRDefault="00D71A59" w:rsidP="00860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71A59" w:rsidRPr="000C39A1" w:rsidTr="001E32EE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A59" w:rsidRPr="000C39A1" w:rsidRDefault="00D71A59" w:rsidP="001E32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D71A59" w:rsidRPr="000C39A1" w:rsidTr="000C39A1">
        <w:trPr>
          <w:trHeight w:val="159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DC" w:rsidRPr="000C39A1" w:rsidRDefault="007171DC" w:rsidP="0071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7171DC" w:rsidRPr="000C39A1" w:rsidRDefault="007171DC" w:rsidP="007171DC">
            <w:pPr>
              <w:widowControl w:val="0"/>
              <w:tabs>
                <w:tab w:val="left" w:pos="142"/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C39A1">
              <w:rPr>
                <w:rFonts w:ascii="Arial" w:hAnsi="Arial" w:cs="Arial"/>
                <w:b/>
                <w:snapToGrid w:val="0"/>
                <w:sz w:val="24"/>
                <w:szCs w:val="24"/>
              </w:rPr>
              <w:t>CHARLES DIAS DE ALMEIDA</w:t>
            </w:r>
          </w:p>
          <w:p w:rsidR="007171DC" w:rsidRPr="000C39A1" w:rsidRDefault="007171DC" w:rsidP="007171DC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C39A1">
              <w:rPr>
                <w:rFonts w:ascii="Arial" w:hAnsi="Arial" w:cs="Arial"/>
                <w:snapToGrid w:val="0"/>
                <w:sz w:val="24"/>
                <w:szCs w:val="24"/>
              </w:rPr>
              <w:t>Secretário de Estado de Gestão e Recursos Humanos – Respondendo</w:t>
            </w:r>
          </w:p>
          <w:p w:rsidR="00D71A59" w:rsidRPr="000C39A1" w:rsidRDefault="007171DC" w:rsidP="007171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9A1">
              <w:rPr>
                <w:rFonts w:ascii="Arial" w:hAnsi="Arial" w:cs="Arial"/>
                <w:snapToGrid w:val="0"/>
                <w:sz w:val="24"/>
                <w:szCs w:val="24"/>
              </w:rPr>
              <w:t>Conforme Decreto nº 003-S, publicado em 05/01/2021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A59" w:rsidRPr="000C39A1" w:rsidRDefault="00D71A59" w:rsidP="000C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39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Aprovado em </w:t>
            </w:r>
            <w:r w:rsidR="000C39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11/01</w:t>
            </w:r>
            <w:r w:rsidR="007171DC" w:rsidRPr="000C39A1">
              <w:rPr>
                <w:rFonts w:ascii="Arial" w:hAnsi="Arial" w:cs="Arial"/>
                <w:bCs/>
                <w:sz w:val="24"/>
                <w:szCs w:val="24"/>
              </w:rPr>
              <w:t>/2021</w:t>
            </w:r>
          </w:p>
        </w:tc>
      </w:tr>
    </w:tbl>
    <w:p w:rsidR="003D76BC" w:rsidRPr="000C39A1" w:rsidRDefault="003D76BC" w:rsidP="003C0B53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sectPr w:rsidR="003D76BC" w:rsidRPr="000C39A1" w:rsidSect="005F14B8">
      <w:headerReference w:type="default" r:id="rId11"/>
      <w:footerReference w:type="default" r:id="rId12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CF" w:rsidRDefault="002D1ECF" w:rsidP="00B57E6C">
      <w:pPr>
        <w:spacing w:after="0" w:line="240" w:lineRule="auto"/>
      </w:pPr>
      <w:r>
        <w:separator/>
      </w:r>
    </w:p>
  </w:endnote>
  <w:endnote w:type="continuationSeparator" w:id="0">
    <w:p w:rsidR="002D1ECF" w:rsidRDefault="002D1ECF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8777318"/>
      <w:docPartObj>
        <w:docPartGallery w:val="Page Numbers (Bottom of Page)"/>
        <w:docPartUnique/>
      </w:docPartObj>
    </w:sdtPr>
    <w:sdtEndPr/>
    <w:sdtContent>
      <w:p w:rsidR="00BC4434" w:rsidRDefault="00BC44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9A1">
          <w:rPr>
            <w:noProof/>
          </w:rPr>
          <w:t>3</w:t>
        </w:r>
        <w:r>
          <w:fldChar w:fldCharType="end"/>
        </w:r>
      </w:p>
    </w:sdtContent>
  </w:sdt>
  <w:p w:rsidR="00BC4434" w:rsidRDefault="00BC44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CF" w:rsidRDefault="002D1ECF" w:rsidP="00B57E6C">
      <w:pPr>
        <w:spacing w:after="0" w:line="240" w:lineRule="auto"/>
      </w:pPr>
      <w:r>
        <w:separator/>
      </w:r>
    </w:p>
  </w:footnote>
  <w:footnote w:type="continuationSeparator" w:id="0">
    <w:p w:rsidR="002D1ECF" w:rsidRDefault="002D1ECF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3BAD29B9" wp14:editId="7D266F0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D28"/>
    <w:multiLevelType w:val="multilevel"/>
    <w:tmpl w:val="DD8A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0C5138DD"/>
    <w:multiLevelType w:val="multilevel"/>
    <w:tmpl w:val="EDFECE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A1A7E"/>
    <w:multiLevelType w:val="hybridMultilevel"/>
    <w:tmpl w:val="34D2E94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>
    <w:nsid w:val="21A20A44"/>
    <w:multiLevelType w:val="hybridMultilevel"/>
    <w:tmpl w:val="F656F2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0542A"/>
    <w:multiLevelType w:val="hybridMultilevel"/>
    <w:tmpl w:val="3138A7F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909A7"/>
    <w:multiLevelType w:val="multilevel"/>
    <w:tmpl w:val="7FD485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35CE500A"/>
    <w:multiLevelType w:val="multilevel"/>
    <w:tmpl w:val="BC2C76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8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7C7151B"/>
    <w:multiLevelType w:val="hybridMultilevel"/>
    <w:tmpl w:val="03D0C50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>
    <w:nsid w:val="3CEA2084"/>
    <w:multiLevelType w:val="hybridMultilevel"/>
    <w:tmpl w:val="3C364A6E"/>
    <w:lvl w:ilvl="0" w:tplc="33CEB8F8">
      <w:start w:val="1"/>
      <w:numFmt w:val="decimal"/>
      <w:lvlText w:val="5.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2AC05A9"/>
    <w:multiLevelType w:val="hybridMultilevel"/>
    <w:tmpl w:val="B198A1EC"/>
    <w:lvl w:ilvl="0" w:tplc="2DF4591A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620F"/>
    <w:multiLevelType w:val="multilevel"/>
    <w:tmpl w:val="C53890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25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>
    <w:nsid w:val="551C4A31"/>
    <w:multiLevelType w:val="multilevel"/>
    <w:tmpl w:val="A5727C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3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31">
    <w:nsid w:val="58A57A9F"/>
    <w:multiLevelType w:val="hybridMultilevel"/>
    <w:tmpl w:val="5DD066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F5C59"/>
    <w:multiLevelType w:val="hybridMultilevel"/>
    <w:tmpl w:val="1812D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>
    <w:nsid w:val="5F796752"/>
    <w:multiLevelType w:val="hybridMultilevel"/>
    <w:tmpl w:val="EA2C617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>
    <w:nsid w:val="65471D5E"/>
    <w:multiLevelType w:val="hybridMultilevel"/>
    <w:tmpl w:val="A360210A"/>
    <w:lvl w:ilvl="0" w:tplc="0416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0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2">
    <w:nsid w:val="74413084"/>
    <w:multiLevelType w:val="hybridMultilevel"/>
    <w:tmpl w:val="CF3E22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44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25"/>
  </w:num>
  <w:num w:numId="5">
    <w:abstractNumId w:val="39"/>
  </w:num>
  <w:num w:numId="6">
    <w:abstractNumId w:val="36"/>
  </w:num>
  <w:num w:numId="7">
    <w:abstractNumId w:val="27"/>
  </w:num>
  <w:num w:numId="8">
    <w:abstractNumId w:val="2"/>
  </w:num>
  <w:num w:numId="9">
    <w:abstractNumId w:val="11"/>
  </w:num>
  <w:num w:numId="10">
    <w:abstractNumId w:val="15"/>
  </w:num>
  <w:num w:numId="11">
    <w:abstractNumId w:val="38"/>
  </w:num>
  <w:num w:numId="12">
    <w:abstractNumId w:val="28"/>
  </w:num>
  <w:num w:numId="13">
    <w:abstractNumId w:val="33"/>
  </w:num>
  <w:num w:numId="14">
    <w:abstractNumId w:val="5"/>
  </w:num>
  <w:num w:numId="15">
    <w:abstractNumId w:val="26"/>
  </w:num>
  <w:num w:numId="16">
    <w:abstractNumId w:val="14"/>
  </w:num>
  <w:num w:numId="17">
    <w:abstractNumId w:val="8"/>
  </w:num>
  <w:num w:numId="18">
    <w:abstractNumId w:val="30"/>
  </w:num>
  <w:num w:numId="19">
    <w:abstractNumId w:val="41"/>
  </w:num>
  <w:num w:numId="20">
    <w:abstractNumId w:val="45"/>
  </w:num>
  <w:num w:numId="21">
    <w:abstractNumId w:val="21"/>
  </w:num>
  <w:num w:numId="22">
    <w:abstractNumId w:val="1"/>
  </w:num>
  <w:num w:numId="23">
    <w:abstractNumId w:val="34"/>
  </w:num>
  <w:num w:numId="24">
    <w:abstractNumId w:val="43"/>
  </w:num>
  <w:num w:numId="25">
    <w:abstractNumId w:val="44"/>
  </w:num>
  <w:num w:numId="26">
    <w:abstractNumId w:val="40"/>
  </w:num>
  <w:num w:numId="27">
    <w:abstractNumId w:val="19"/>
  </w:num>
  <w:num w:numId="28">
    <w:abstractNumId w:val="9"/>
  </w:num>
  <w:num w:numId="29">
    <w:abstractNumId w:val="3"/>
  </w:num>
  <w:num w:numId="30">
    <w:abstractNumId w:val="0"/>
  </w:num>
  <w:num w:numId="31">
    <w:abstractNumId w:val="6"/>
  </w:num>
  <w:num w:numId="32">
    <w:abstractNumId w:val="7"/>
  </w:num>
  <w:num w:numId="33">
    <w:abstractNumId w:val="13"/>
  </w:num>
  <w:num w:numId="34">
    <w:abstractNumId w:val="10"/>
  </w:num>
  <w:num w:numId="35">
    <w:abstractNumId w:val="22"/>
  </w:num>
  <w:num w:numId="36">
    <w:abstractNumId w:val="37"/>
  </w:num>
  <w:num w:numId="37">
    <w:abstractNumId w:val="24"/>
  </w:num>
  <w:num w:numId="38">
    <w:abstractNumId w:val="12"/>
  </w:num>
  <w:num w:numId="39">
    <w:abstractNumId w:val="29"/>
  </w:num>
  <w:num w:numId="40">
    <w:abstractNumId w:val="16"/>
  </w:num>
  <w:num w:numId="41">
    <w:abstractNumId w:val="32"/>
  </w:num>
  <w:num w:numId="42">
    <w:abstractNumId w:val="31"/>
  </w:num>
  <w:num w:numId="43">
    <w:abstractNumId w:val="42"/>
  </w:num>
  <w:num w:numId="44">
    <w:abstractNumId w:val="35"/>
  </w:num>
  <w:num w:numId="45">
    <w:abstractNumId w:val="20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1415"/>
    <w:rsid w:val="000015DF"/>
    <w:rsid w:val="0000363A"/>
    <w:rsid w:val="000069AE"/>
    <w:rsid w:val="0001142B"/>
    <w:rsid w:val="00013067"/>
    <w:rsid w:val="000151AC"/>
    <w:rsid w:val="00022D87"/>
    <w:rsid w:val="00024EE7"/>
    <w:rsid w:val="00027A4D"/>
    <w:rsid w:val="00030B8E"/>
    <w:rsid w:val="000328A8"/>
    <w:rsid w:val="0004051C"/>
    <w:rsid w:val="00046AA3"/>
    <w:rsid w:val="00051B0D"/>
    <w:rsid w:val="0005569F"/>
    <w:rsid w:val="00057743"/>
    <w:rsid w:val="00060B99"/>
    <w:rsid w:val="00066139"/>
    <w:rsid w:val="00066A85"/>
    <w:rsid w:val="000707AF"/>
    <w:rsid w:val="000722F5"/>
    <w:rsid w:val="00083D6D"/>
    <w:rsid w:val="000843AE"/>
    <w:rsid w:val="000843EF"/>
    <w:rsid w:val="00091895"/>
    <w:rsid w:val="0009467F"/>
    <w:rsid w:val="00094FC1"/>
    <w:rsid w:val="000952F0"/>
    <w:rsid w:val="000A05F6"/>
    <w:rsid w:val="000A118E"/>
    <w:rsid w:val="000A3EC0"/>
    <w:rsid w:val="000B1D5C"/>
    <w:rsid w:val="000B49C6"/>
    <w:rsid w:val="000B7AE6"/>
    <w:rsid w:val="000C39A1"/>
    <w:rsid w:val="000C50AE"/>
    <w:rsid w:val="000D0C5D"/>
    <w:rsid w:val="000D1273"/>
    <w:rsid w:val="000E0FD1"/>
    <w:rsid w:val="000E13FE"/>
    <w:rsid w:val="000E1BBF"/>
    <w:rsid w:val="000E271A"/>
    <w:rsid w:val="000E542A"/>
    <w:rsid w:val="000E5AF5"/>
    <w:rsid w:val="000E6220"/>
    <w:rsid w:val="000E663F"/>
    <w:rsid w:val="000F0768"/>
    <w:rsid w:val="000F2720"/>
    <w:rsid w:val="000F7A84"/>
    <w:rsid w:val="00102D71"/>
    <w:rsid w:val="001109BB"/>
    <w:rsid w:val="00110A71"/>
    <w:rsid w:val="001167D7"/>
    <w:rsid w:val="001227F1"/>
    <w:rsid w:val="001262CC"/>
    <w:rsid w:val="00126598"/>
    <w:rsid w:val="0012713A"/>
    <w:rsid w:val="001307F4"/>
    <w:rsid w:val="00130BD2"/>
    <w:rsid w:val="001419B1"/>
    <w:rsid w:val="0014771B"/>
    <w:rsid w:val="00164968"/>
    <w:rsid w:val="0017044F"/>
    <w:rsid w:val="00170E2D"/>
    <w:rsid w:val="0017546C"/>
    <w:rsid w:val="001837F2"/>
    <w:rsid w:val="00185169"/>
    <w:rsid w:val="001941E2"/>
    <w:rsid w:val="001958F5"/>
    <w:rsid w:val="00196A8C"/>
    <w:rsid w:val="001A0128"/>
    <w:rsid w:val="001A5136"/>
    <w:rsid w:val="001B0267"/>
    <w:rsid w:val="001C0274"/>
    <w:rsid w:val="001C26A8"/>
    <w:rsid w:val="001C57D3"/>
    <w:rsid w:val="001D124E"/>
    <w:rsid w:val="001D2DDA"/>
    <w:rsid w:val="001D7C92"/>
    <w:rsid w:val="001E257F"/>
    <w:rsid w:val="001E5642"/>
    <w:rsid w:val="001F0D62"/>
    <w:rsid w:val="001F451C"/>
    <w:rsid w:val="001F76B3"/>
    <w:rsid w:val="00206E6E"/>
    <w:rsid w:val="0021108F"/>
    <w:rsid w:val="0021438C"/>
    <w:rsid w:val="0021682F"/>
    <w:rsid w:val="00242182"/>
    <w:rsid w:val="00243A37"/>
    <w:rsid w:val="00247380"/>
    <w:rsid w:val="00250484"/>
    <w:rsid w:val="00273B61"/>
    <w:rsid w:val="00277E37"/>
    <w:rsid w:val="00290F2A"/>
    <w:rsid w:val="00295441"/>
    <w:rsid w:val="00297130"/>
    <w:rsid w:val="002B113A"/>
    <w:rsid w:val="002B5B5F"/>
    <w:rsid w:val="002B5FDE"/>
    <w:rsid w:val="002B6382"/>
    <w:rsid w:val="002B7C79"/>
    <w:rsid w:val="002D0C10"/>
    <w:rsid w:val="002D1ECF"/>
    <w:rsid w:val="002E3808"/>
    <w:rsid w:val="002E468E"/>
    <w:rsid w:val="002E4C88"/>
    <w:rsid w:val="002E6033"/>
    <w:rsid w:val="002E7236"/>
    <w:rsid w:val="003041EF"/>
    <w:rsid w:val="00305DFA"/>
    <w:rsid w:val="00320254"/>
    <w:rsid w:val="003223DB"/>
    <w:rsid w:val="0032462A"/>
    <w:rsid w:val="003265B4"/>
    <w:rsid w:val="0033165F"/>
    <w:rsid w:val="00332C8D"/>
    <w:rsid w:val="00334C65"/>
    <w:rsid w:val="00335DA8"/>
    <w:rsid w:val="0033732F"/>
    <w:rsid w:val="0035515B"/>
    <w:rsid w:val="00355A45"/>
    <w:rsid w:val="003572D7"/>
    <w:rsid w:val="0036340F"/>
    <w:rsid w:val="0037314C"/>
    <w:rsid w:val="00377860"/>
    <w:rsid w:val="00377BDF"/>
    <w:rsid w:val="003813C3"/>
    <w:rsid w:val="003850EE"/>
    <w:rsid w:val="00391DE9"/>
    <w:rsid w:val="00392852"/>
    <w:rsid w:val="00392EEB"/>
    <w:rsid w:val="00395707"/>
    <w:rsid w:val="003A0CEA"/>
    <w:rsid w:val="003A259B"/>
    <w:rsid w:val="003A36CE"/>
    <w:rsid w:val="003B7055"/>
    <w:rsid w:val="003B7C1D"/>
    <w:rsid w:val="003C0400"/>
    <w:rsid w:val="003C0AEB"/>
    <w:rsid w:val="003C0B53"/>
    <w:rsid w:val="003C78C0"/>
    <w:rsid w:val="003C7CA9"/>
    <w:rsid w:val="003D45FD"/>
    <w:rsid w:val="003D4B3D"/>
    <w:rsid w:val="003D76BC"/>
    <w:rsid w:val="003E0B87"/>
    <w:rsid w:val="003E4133"/>
    <w:rsid w:val="003E5DF8"/>
    <w:rsid w:val="003E6311"/>
    <w:rsid w:val="003E6EB2"/>
    <w:rsid w:val="00411B04"/>
    <w:rsid w:val="00411B8D"/>
    <w:rsid w:val="004259C5"/>
    <w:rsid w:val="00446059"/>
    <w:rsid w:val="004527E7"/>
    <w:rsid w:val="00452CB9"/>
    <w:rsid w:val="004565EB"/>
    <w:rsid w:val="00457A58"/>
    <w:rsid w:val="0046337F"/>
    <w:rsid w:val="00467607"/>
    <w:rsid w:val="00467A37"/>
    <w:rsid w:val="004732E5"/>
    <w:rsid w:val="00481DC8"/>
    <w:rsid w:val="00482997"/>
    <w:rsid w:val="00484EAA"/>
    <w:rsid w:val="00485EE4"/>
    <w:rsid w:val="00495E33"/>
    <w:rsid w:val="004A2778"/>
    <w:rsid w:val="004A284B"/>
    <w:rsid w:val="004B1B9B"/>
    <w:rsid w:val="004C3204"/>
    <w:rsid w:val="004D01DC"/>
    <w:rsid w:val="004D6405"/>
    <w:rsid w:val="004D77A5"/>
    <w:rsid w:val="004E1990"/>
    <w:rsid w:val="004E2076"/>
    <w:rsid w:val="004E3419"/>
    <w:rsid w:val="004E42BE"/>
    <w:rsid w:val="004E56E2"/>
    <w:rsid w:val="004E5717"/>
    <w:rsid w:val="004F0379"/>
    <w:rsid w:val="004F3960"/>
    <w:rsid w:val="004F5F72"/>
    <w:rsid w:val="004F6585"/>
    <w:rsid w:val="0051111E"/>
    <w:rsid w:val="00513548"/>
    <w:rsid w:val="005236D4"/>
    <w:rsid w:val="00527DFA"/>
    <w:rsid w:val="00530BF1"/>
    <w:rsid w:val="00530EA2"/>
    <w:rsid w:val="0053132D"/>
    <w:rsid w:val="00531413"/>
    <w:rsid w:val="00532705"/>
    <w:rsid w:val="005355F2"/>
    <w:rsid w:val="005404B6"/>
    <w:rsid w:val="00544F49"/>
    <w:rsid w:val="0055449C"/>
    <w:rsid w:val="00554BBB"/>
    <w:rsid w:val="00556252"/>
    <w:rsid w:val="005631E1"/>
    <w:rsid w:val="005648F2"/>
    <w:rsid w:val="00565837"/>
    <w:rsid w:val="00565A22"/>
    <w:rsid w:val="00566B58"/>
    <w:rsid w:val="005670D9"/>
    <w:rsid w:val="0057478D"/>
    <w:rsid w:val="00576235"/>
    <w:rsid w:val="00580C04"/>
    <w:rsid w:val="00581069"/>
    <w:rsid w:val="00581609"/>
    <w:rsid w:val="00585D7C"/>
    <w:rsid w:val="00586B52"/>
    <w:rsid w:val="005A3478"/>
    <w:rsid w:val="005A4676"/>
    <w:rsid w:val="005B40FF"/>
    <w:rsid w:val="005C44CA"/>
    <w:rsid w:val="005D0F6A"/>
    <w:rsid w:val="005D31BD"/>
    <w:rsid w:val="005E0443"/>
    <w:rsid w:val="005E1828"/>
    <w:rsid w:val="005E1C71"/>
    <w:rsid w:val="005E29B8"/>
    <w:rsid w:val="005E3125"/>
    <w:rsid w:val="005E42E8"/>
    <w:rsid w:val="005E54BB"/>
    <w:rsid w:val="005F14B8"/>
    <w:rsid w:val="005F3FDF"/>
    <w:rsid w:val="005F583B"/>
    <w:rsid w:val="005F6D92"/>
    <w:rsid w:val="005F7337"/>
    <w:rsid w:val="00601C18"/>
    <w:rsid w:val="00605021"/>
    <w:rsid w:val="00617F7A"/>
    <w:rsid w:val="00633290"/>
    <w:rsid w:val="0063587F"/>
    <w:rsid w:val="00640954"/>
    <w:rsid w:val="00640E48"/>
    <w:rsid w:val="00641D13"/>
    <w:rsid w:val="00641F6A"/>
    <w:rsid w:val="006470CA"/>
    <w:rsid w:val="00647292"/>
    <w:rsid w:val="006521E7"/>
    <w:rsid w:val="00653C5B"/>
    <w:rsid w:val="0067179C"/>
    <w:rsid w:val="00675F1D"/>
    <w:rsid w:val="0067697E"/>
    <w:rsid w:val="0067703E"/>
    <w:rsid w:val="006832B4"/>
    <w:rsid w:val="006846C4"/>
    <w:rsid w:val="00685DC4"/>
    <w:rsid w:val="006A30F1"/>
    <w:rsid w:val="006B1648"/>
    <w:rsid w:val="006B2688"/>
    <w:rsid w:val="006C1D62"/>
    <w:rsid w:val="006C3B07"/>
    <w:rsid w:val="006D064B"/>
    <w:rsid w:val="006D2982"/>
    <w:rsid w:val="006D2A87"/>
    <w:rsid w:val="006D5178"/>
    <w:rsid w:val="006E15B9"/>
    <w:rsid w:val="006F317A"/>
    <w:rsid w:val="006F63E6"/>
    <w:rsid w:val="006F6A8A"/>
    <w:rsid w:val="006F7AD5"/>
    <w:rsid w:val="00702ED8"/>
    <w:rsid w:val="0071128C"/>
    <w:rsid w:val="00712343"/>
    <w:rsid w:val="00712C56"/>
    <w:rsid w:val="007171DC"/>
    <w:rsid w:val="007320CF"/>
    <w:rsid w:val="007336EF"/>
    <w:rsid w:val="00735455"/>
    <w:rsid w:val="00740E21"/>
    <w:rsid w:val="0074641E"/>
    <w:rsid w:val="00746D2F"/>
    <w:rsid w:val="0075282F"/>
    <w:rsid w:val="00756F8B"/>
    <w:rsid w:val="00761127"/>
    <w:rsid w:val="0076167B"/>
    <w:rsid w:val="00764632"/>
    <w:rsid w:val="00764675"/>
    <w:rsid w:val="00764C36"/>
    <w:rsid w:val="0076539F"/>
    <w:rsid w:val="0076575D"/>
    <w:rsid w:val="007658F0"/>
    <w:rsid w:val="00767CA0"/>
    <w:rsid w:val="00772B32"/>
    <w:rsid w:val="00772B69"/>
    <w:rsid w:val="00776BBC"/>
    <w:rsid w:val="0078086B"/>
    <w:rsid w:val="0078132B"/>
    <w:rsid w:val="0078547B"/>
    <w:rsid w:val="00786CF7"/>
    <w:rsid w:val="00790627"/>
    <w:rsid w:val="007A04AA"/>
    <w:rsid w:val="007A1404"/>
    <w:rsid w:val="007A3D5C"/>
    <w:rsid w:val="007B3DDF"/>
    <w:rsid w:val="007B5900"/>
    <w:rsid w:val="007C0194"/>
    <w:rsid w:val="007C14F9"/>
    <w:rsid w:val="007C46CB"/>
    <w:rsid w:val="007C7064"/>
    <w:rsid w:val="007D0E08"/>
    <w:rsid w:val="007D2633"/>
    <w:rsid w:val="007D272A"/>
    <w:rsid w:val="007D55B1"/>
    <w:rsid w:val="007D6BB7"/>
    <w:rsid w:val="007E5E1D"/>
    <w:rsid w:val="007F6DD9"/>
    <w:rsid w:val="007F721E"/>
    <w:rsid w:val="00802D03"/>
    <w:rsid w:val="00804011"/>
    <w:rsid w:val="00807E4E"/>
    <w:rsid w:val="00810604"/>
    <w:rsid w:val="00811FE9"/>
    <w:rsid w:val="008123DA"/>
    <w:rsid w:val="00814220"/>
    <w:rsid w:val="00817EA9"/>
    <w:rsid w:val="008215DE"/>
    <w:rsid w:val="00822644"/>
    <w:rsid w:val="008232BA"/>
    <w:rsid w:val="008264B8"/>
    <w:rsid w:val="00826F87"/>
    <w:rsid w:val="0083005B"/>
    <w:rsid w:val="00830A9A"/>
    <w:rsid w:val="00831119"/>
    <w:rsid w:val="00832C1F"/>
    <w:rsid w:val="008360C9"/>
    <w:rsid w:val="008439B2"/>
    <w:rsid w:val="00850462"/>
    <w:rsid w:val="008530A2"/>
    <w:rsid w:val="00854D54"/>
    <w:rsid w:val="00856DD1"/>
    <w:rsid w:val="00860EBD"/>
    <w:rsid w:val="00862EAF"/>
    <w:rsid w:val="00872C8D"/>
    <w:rsid w:val="00874956"/>
    <w:rsid w:val="00876C56"/>
    <w:rsid w:val="00883AE4"/>
    <w:rsid w:val="00883DA3"/>
    <w:rsid w:val="0088628D"/>
    <w:rsid w:val="008944E2"/>
    <w:rsid w:val="00895A6F"/>
    <w:rsid w:val="008A222D"/>
    <w:rsid w:val="008A32B7"/>
    <w:rsid w:val="008A5502"/>
    <w:rsid w:val="008A63C5"/>
    <w:rsid w:val="008B2598"/>
    <w:rsid w:val="008B3061"/>
    <w:rsid w:val="008B5D00"/>
    <w:rsid w:val="008B6E48"/>
    <w:rsid w:val="008C59EE"/>
    <w:rsid w:val="008C6FB2"/>
    <w:rsid w:val="008D336A"/>
    <w:rsid w:val="008D4E06"/>
    <w:rsid w:val="008D5A59"/>
    <w:rsid w:val="008F2619"/>
    <w:rsid w:val="008F2B1D"/>
    <w:rsid w:val="008F4225"/>
    <w:rsid w:val="008F6E52"/>
    <w:rsid w:val="008F7D2A"/>
    <w:rsid w:val="008F7DDE"/>
    <w:rsid w:val="00903349"/>
    <w:rsid w:val="00907C9D"/>
    <w:rsid w:val="009169CD"/>
    <w:rsid w:val="009315CF"/>
    <w:rsid w:val="00933BF3"/>
    <w:rsid w:val="009349D3"/>
    <w:rsid w:val="00934C84"/>
    <w:rsid w:val="00945C8E"/>
    <w:rsid w:val="00950F75"/>
    <w:rsid w:val="00960FB1"/>
    <w:rsid w:val="009622EC"/>
    <w:rsid w:val="0096247D"/>
    <w:rsid w:val="00962DAA"/>
    <w:rsid w:val="00963F36"/>
    <w:rsid w:val="0097257C"/>
    <w:rsid w:val="009726B9"/>
    <w:rsid w:val="00973057"/>
    <w:rsid w:val="009766FC"/>
    <w:rsid w:val="009824A3"/>
    <w:rsid w:val="00985BE7"/>
    <w:rsid w:val="00990799"/>
    <w:rsid w:val="009A5262"/>
    <w:rsid w:val="009A58FD"/>
    <w:rsid w:val="009A5B98"/>
    <w:rsid w:val="009B292A"/>
    <w:rsid w:val="009B3B10"/>
    <w:rsid w:val="009C1047"/>
    <w:rsid w:val="009C23D5"/>
    <w:rsid w:val="009C3543"/>
    <w:rsid w:val="009C6E14"/>
    <w:rsid w:val="009D14E7"/>
    <w:rsid w:val="009D3402"/>
    <w:rsid w:val="009D6FCD"/>
    <w:rsid w:val="009E08BA"/>
    <w:rsid w:val="009E54B1"/>
    <w:rsid w:val="009E56E3"/>
    <w:rsid w:val="009E5847"/>
    <w:rsid w:val="009E6820"/>
    <w:rsid w:val="009F044D"/>
    <w:rsid w:val="009F0FC0"/>
    <w:rsid w:val="009F2D3F"/>
    <w:rsid w:val="009F5217"/>
    <w:rsid w:val="009F5668"/>
    <w:rsid w:val="009F61AF"/>
    <w:rsid w:val="009F6657"/>
    <w:rsid w:val="00A01B58"/>
    <w:rsid w:val="00A077A8"/>
    <w:rsid w:val="00A10C74"/>
    <w:rsid w:val="00A112CB"/>
    <w:rsid w:val="00A1240F"/>
    <w:rsid w:val="00A216BE"/>
    <w:rsid w:val="00A247E6"/>
    <w:rsid w:val="00A26AF9"/>
    <w:rsid w:val="00A3323D"/>
    <w:rsid w:val="00A357F7"/>
    <w:rsid w:val="00A45525"/>
    <w:rsid w:val="00A5086A"/>
    <w:rsid w:val="00A56BA2"/>
    <w:rsid w:val="00A6463A"/>
    <w:rsid w:val="00A64B88"/>
    <w:rsid w:val="00A71A88"/>
    <w:rsid w:val="00A743B1"/>
    <w:rsid w:val="00A76C2B"/>
    <w:rsid w:val="00A77D22"/>
    <w:rsid w:val="00A8182D"/>
    <w:rsid w:val="00A834C7"/>
    <w:rsid w:val="00A91516"/>
    <w:rsid w:val="00A93FD9"/>
    <w:rsid w:val="00A97B07"/>
    <w:rsid w:val="00AA389B"/>
    <w:rsid w:val="00AA423C"/>
    <w:rsid w:val="00AA68AA"/>
    <w:rsid w:val="00AB0A2C"/>
    <w:rsid w:val="00AB1ECB"/>
    <w:rsid w:val="00AB3BF9"/>
    <w:rsid w:val="00AB498B"/>
    <w:rsid w:val="00AC19A8"/>
    <w:rsid w:val="00AC2AC7"/>
    <w:rsid w:val="00AC396F"/>
    <w:rsid w:val="00AC64CE"/>
    <w:rsid w:val="00AD667F"/>
    <w:rsid w:val="00AD6D1D"/>
    <w:rsid w:val="00AE0119"/>
    <w:rsid w:val="00AE1323"/>
    <w:rsid w:val="00AE40E5"/>
    <w:rsid w:val="00AF0921"/>
    <w:rsid w:val="00AF2642"/>
    <w:rsid w:val="00AF3D1C"/>
    <w:rsid w:val="00AF712A"/>
    <w:rsid w:val="00B01338"/>
    <w:rsid w:val="00B02C76"/>
    <w:rsid w:val="00B04AF1"/>
    <w:rsid w:val="00B05A24"/>
    <w:rsid w:val="00B12128"/>
    <w:rsid w:val="00B17BE1"/>
    <w:rsid w:val="00B21CA8"/>
    <w:rsid w:val="00B21FF8"/>
    <w:rsid w:val="00B31BA9"/>
    <w:rsid w:val="00B3467D"/>
    <w:rsid w:val="00B36496"/>
    <w:rsid w:val="00B402D0"/>
    <w:rsid w:val="00B465CF"/>
    <w:rsid w:val="00B46758"/>
    <w:rsid w:val="00B469E2"/>
    <w:rsid w:val="00B541D7"/>
    <w:rsid w:val="00B547A8"/>
    <w:rsid w:val="00B55406"/>
    <w:rsid w:val="00B57E6C"/>
    <w:rsid w:val="00B60D8C"/>
    <w:rsid w:val="00B6334F"/>
    <w:rsid w:val="00B70281"/>
    <w:rsid w:val="00B74C96"/>
    <w:rsid w:val="00B74F5F"/>
    <w:rsid w:val="00B83CFF"/>
    <w:rsid w:val="00B84D05"/>
    <w:rsid w:val="00B860A2"/>
    <w:rsid w:val="00B97DDF"/>
    <w:rsid w:val="00BA32EE"/>
    <w:rsid w:val="00BB51B8"/>
    <w:rsid w:val="00BC3078"/>
    <w:rsid w:val="00BC4434"/>
    <w:rsid w:val="00BD035F"/>
    <w:rsid w:val="00BD2627"/>
    <w:rsid w:val="00BE1ACE"/>
    <w:rsid w:val="00BE2C08"/>
    <w:rsid w:val="00BE31E3"/>
    <w:rsid w:val="00BE3646"/>
    <w:rsid w:val="00BF04B0"/>
    <w:rsid w:val="00BF3F96"/>
    <w:rsid w:val="00C0021F"/>
    <w:rsid w:val="00C02121"/>
    <w:rsid w:val="00C03A6D"/>
    <w:rsid w:val="00C03AD2"/>
    <w:rsid w:val="00C070C8"/>
    <w:rsid w:val="00C07493"/>
    <w:rsid w:val="00C14FD2"/>
    <w:rsid w:val="00C22A06"/>
    <w:rsid w:val="00C2537B"/>
    <w:rsid w:val="00C327AC"/>
    <w:rsid w:val="00C328E9"/>
    <w:rsid w:val="00C34EE5"/>
    <w:rsid w:val="00C36CBE"/>
    <w:rsid w:val="00C37D00"/>
    <w:rsid w:val="00C40449"/>
    <w:rsid w:val="00C40637"/>
    <w:rsid w:val="00C40C33"/>
    <w:rsid w:val="00C40F66"/>
    <w:rsid w:val="00C4146E"/>
    <w:rsid w:val="00C50D1D"/>
    <w:rsid w:val="00C535B1"/>
    <w:rsid w:val="00C60296"/>
    <w:rsid w:val="00C65926"/>
    <w:rsid w:val="00C66A7F"/>
    <w:rsid w:val="00C66BC1"/>
    <w:rsid w:val="00C6713A"/>
    <w:rsid w:val="00C728A9"/>
    <w:rsid w:val="00C767C3"/>
    <w:rsid w:val="00C77B01"/>
    <w:rsid w:val="00C83825"/>
    <w:rsid w:val="00C85BAE"/>
    <w:rsid w:val="00C85C8E"/>
    <w:rsid w:val="00C85E57"/>
    <w:rsid w:val="00C876E4"/>
    <w:rsid w:val="00C91132"/>
    <w:rsid w:val="00C95FC2"/>
    <w:rsid w:val="00CA0719"/>
    <w:rsid w:val="00CB127F"/>
    <w:rsid w:val="00CB1514"/>
    <w:rsid w:val="00CB3219"/>
    <w:rsid w:val="00CB3E10"/>
    <w:rsid w:val="00CC0CD4"/>
    <w:rsid w:val="00CC2101"/>
    <w:rsid w:val="00CC2109"/>
    <w:rsid w:val="00CC2CE1"/>
    <w:rsid w:val="00CC44AB"/>
    <w:rsid w:val="00CC5A01"/>
    <w:rsid w:val="00CC7533"/>
    <w:rsid w:val="00CC7E11"/>
    <w:rsid w:val="00CC7F8E"/>
    <w:rsid w:val="00CD4393"/>
    <w:rsid w:val="00CD7899"/>
    <w:rsid w:val="00CD7E44"/>
    <w:rsid w:val="00CE57F4"/>
    <w:rsid w:val="00CE63A5"/>
    <w:rsid w:val="00CE65D2"/>
    <w:rsid w:val="00CE7331"/>
    <w:rsid w:val="00CF4C37"/>
    <w:rsid w:val="00CF6791"/>
    <w:rsid w:val="00D125FA"/>
    <w:rsid w:val="00D13057"/>
    <w:rsid w:val="00D15259"/>
    <w:rsid w:val="00D16042"/>
    <w:rsid w:val="00D21EA3"/>
    <w:rsid w:val="00D2295A"/>
    <w:rsid w:val="00D22A42"/>
    <w:rsid w:val="00D23AFC"/>
    <w:rsid w:val="00D36CA9"/>
    <w:rsid w:val="00D51100"/>
    <w:rsid w:val="00D51430"/>
    <w:rsid w:val="00D52F71"/>
    <w:rsid w:val="00D5308E"/>
    <w:rsid w:val="00D53864"/>
    <w:rsid w:val="00D538BB"/>
    <w:rsid w:val="00D606B0"/>
    <w:rsid w:val="00D64A73"/>
    <w:rsid w:val="00D663D1"/>
    <w:rsid w:val="00D70C84"/>
    <w:rsid w:val="00D71A59"/>
    <w:rsid w:val="00D71C51"/>
    <w:rsid w:val="00D72376"/>
    <w:rsid w:val="00D7645E"/>
    <w:rsid w:val="00D77A0D"/>
    <w:rsid w:val="00D818D8"/>
    <w:rsid w:val="00D820EE"/>
    <w:rsid w:val="00D83D6D"/>
    <w:rsid w:val="00D85DD3"/>
    <w:rsid w:val="00D927CB"/>
    <w:rsid w:val="00D92BB6"/>
    <w:rsid w:val="00D95BB5"/>
    <w:rsid w:val="00D96D40"/>
    <w:rsid w:val="00DA0396"/>
    <w:rsid w:val="00DA1DF3"/>
    <w:rsid w:val="00DA27FE"/>
    <w:rsid w:val="00DA3516"/>
    <w:rsid w:val="00DA3B61"/>
    <w:rsid w:val="00DA5D57"/>
    <w:rsid w:val="00DA65AC"/>
    <w:rsid w:val="00DB04FE"/>
    <w:rsid w:val="00DB163E"/>
    <w:rsid w:val="00DB5C67"/>
    <w:rsid w:val="00DC2838"/>
    <w:rsid w:val="00DC2E50"/>
    <w:rsid w:val="00DC47ED"/>
    <w:rsid w:val="00DD3056"/>
    <w:rsid w:val="00DD7233"/>
    <w:rsid w:val="00DF455C"/>
    <w:rsid w:val="00DF56A1"/>
    <w:rsid w:val="00E027E3"/>
    <w:rsid w:val="00E1352A"/>
    <w:rsid w:val="00E1469E"/>
    <w:rsid w:val="00E17820"/>
    <w:rsid w:val="00E22FB1"/>
    <w:rsid w:val="00E31903"/>
    <w:rsid w:val="00E328F8"/>
    <w:rsid w:val="00E347AD"/>
    <w:rsid w:val="00E36E31"/>
    <w:rsid w:val="00E402A5"/>
    <w:rsid w:val="00E60B04"/>
    <w:rsid w:val="00E6109B"/>
    <w:rsid w:val="00E62881"/>
    <w:rsid w:val="00E645BA"/>
    <w:rsid w:val="00E659F8"/>
    <w:rsid w:val="00E67D62"/>
    <w:rsid w:val="00E70ECB"/>
    <w:rsid w:val="00E77DCC"/>
    <w:rsid w:val="00E80435"/>
    <w:rsid w:val="00E8238B"/>
    <w:rsid w:val="00E84207"/>
    <w:rsid w:val="00E85D81"/>
    <w:rsid w:val="00E877C9"/>
    <w:rsid w:val="00E939EF"/>
    <w:rsid w:val="00EA2919"/>
    <w:rsid w:val="00EA5A22"/>
    <w:rsid w:val="00EB2F4A"/>
    <w:rsid w:val="00EB3DAB"/>
    <w:rsid w:val="00EC1909"/>
    <w:rsid w:val="00EC3E19"/>
    <w:rsid w:val="00EC7FB1"/>
    <w:rsid w:val="00ED7BBD"/>
    <w:rsid w:val="00EF42BA"/>
    <w:rsid w:val="00EF5352"/>
    <w:rsid w:val="00F048C5"/>
    <w:rsid w:val="00F110A9"/>
    <w:rsid w:val="00F1284B"/>
    <w:rsid w:val="00F13AA6"/>
    <w:rsid w:val="00F13BFA"/>
    <w:rsid w:val="00F158C9"/>
    <w:rsid w:val="00F2509B"/>
    <w:rsid w:val="00F27E61"/>
    <w:rsid w:val="00F330E7"/>
    <w:rsid w:val="00F333C1"/>
    <w:rsid w:val="00F34631"/>
    <w:rsid w:val="00F522D2"/>
    <w:rsid w:val="00F52A9F"/>
    <w:rsid w:val="00F54523"/>
    <w:rsid w:val="00F636CA"/>
    <w:rsid w:val="00F7341D"/>
    <w:rsid w:val="00F844B9"/>
    <w:rsid w:val="00F856E1"/>
    <w:rsid w:val="00F860FF"/>
    <w:rsid w:val="00F93787"/>
    <w:rsid w:val="00FA0134"/>
    <w:rsid w:val="00FA2EBA"/>
    <w:rsid w:val="00FB160C"/>
    <w:rsid w:val="00FB3781"/>
    <w:rsid w:val="00FB3B45"/>
    <w:rsid w:val="00FB477E"/>
    <w:rsid w:val="00FB5D1B"/>
    <w:rsid w:val="00FC02C6"/>
    <w:rsid w:val="00FC1929"/>
    <w:rsid w:val="00FC30D7"/>
    <w:rsid w:val="00FC39D9"/>
    <w:rsid w:val="00FD043A"/>
    <w:rsid w:val="00FD1DE5"/>
    <w:rsid w:val="00FD3F1B"/>
    <w:rsid w:val="00FD41EE"/>
    <w:rsid w:val="00FF5068"/>
    <w:rsid w:val="00FF635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95C4602-9DAF-48CC-9826-73E3237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s.es.gov.br/seger/eservidor/login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756F-9010-49F6-94D6-D60723A5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 André Nassar Comassetto</cp:lastModifiedBy>
  <cp:revision>14</cp:revision>
  <cp:lastPrinted>2020-12-28T17:30:00Z</cp:lastPrinted>
  <dcterms:created xsi:type="dcterms:W3CDTF">2020-05-28T12:23:00Z</dcterms:created>
  <dcterms:modified xsi:type="dcterms:W3CDTF">2021-01-12T12:26:00Z</dcterms:modified>
</cp:coreProperties>
</file>